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966A" w14:textId="77777777" w:rsidR="000E64CF" w:rsidRPr="00682D3E" w:rsidRDefault="00682D3E" w:rsidP="00682D3E">
      <w:pPr>
        <w:pStyle w:val="NoSpacing"/>
        <w:jc w:val="center"/>
        <w:rPr>
          <w:b/>
          <w:i/>
        </w:rPr>
      </w:pPr>
      <w:r w:rsidRPr="00682D3E">
        <w:rPr>
          <w:b/>
          <w:i/>
        </w:rPr>
        <w:t>GREENEVIEW SCHOLARSHIPS</w:t>
      </w:r>
    </w:p>
    <w:p w14:paraId="45865432" w14:textId="5775100B" w:rsidR="00682D3E" w:rsidRDefault="00682D3E" w:rsidP="00682D3E">
      <w:pPr>
        <w:pStyle w:val="NoSpacing"/>
        <w:jc w:val="center"/>
        <w:rPr>
          <w:b/>
          <w:i/>
        </w:rPr>
      </w:pPr>
      <w:r w:rsidRPr="00682D3E">
        <w:rPr>
          <w:b/>
          <w:i/>
        </w:rPr>
        <w:t>20</w:t>
      </w:r>
      <w:r w:rsidR="008D2C35">
        <w:rPr>
          <w:b/>
          <w:i/>
        </w:rPr>
        <w:t>16</w:t>
      </w:r>
      <w:r w:rsidR="004B3DDF">
        <w:rPr>
          <w:b/>
          <w:i/>
        </w:rPr>
        <w:t>-20</w:t>
      </w:r>
      <w:r w:rsidR="008D2C35">
        <w:rPr>
          <w:b/>
          <w:i/>
        </w:rPr>
        <w:t>17</w:t>
      </w:r>
    </w:p>
    <w:p w14:paraId="0CCD7BCE" w14:textId="77777777" w:rsidR="00C35675" w:rsidRDefault="00C35675" w:rsidP="00682D3E">
      <w:pPr>
        <w:pStyle w:val="NoSpacing"/>
        <w:jc w:val="center"/>
        <w:rPr>
          <w:b/>
          <w:i/>
        </w:rPr>
      </w:pPr>
    </w:p>
    <w:p w14:paraId="6797C608" w14:textId="77777777" w:rsidR="00682D3E" w:rsidRDefault="00682D3E" w:rsidP="00C35675">
      <w:pPr>
        <w:pStyle w:val="NoSpacing"/>
        <w:rPr>
          <w:b/>
          <w:i/>
          <w:u w:val="single"/>
        </w:rPr>
      </w:pPr>
      <w:proofErr w:type="gramStart"/>
      <w:r>
        <w:rPr>
          <w:b/>
          <w:i/>
        </w:rPr>
        <w:t>SCHOLARSHIPS WHICH</w:t>
      </w:r>
      <w:proofErr w:type="gramEnd"/>
      <w:r>
        <w:rPr>
          <w:b/>
          <w:i/>
        </w:rPr>
        <w:t xml:space="preserve"> </w:t>
      </w:r>
      <w:r w:rsidRPr="00054435">
        <w:rPr>
          <w:b/>
          <w:i/>
          <w:u w:val="double"/>
        </w:rPr>
        <w:t>REQUIRE A SEPARATE APPLICATION</w:t>
      </w:r>
    </w:p>
    <w:p w14:paraId="4494FD4B" w14:textId="77777777" w:rsidR="00682D3E" w:rsidRPr="002A5B9C" w:rsidRDefault="00682D3E" w:rsidP="00682D3E">
      <w:pPr>
        <w:pStyle w:val="NoSpacing"/>
        <w:jc w:val="center"/>
        <w:rPr>
          <w:b/>
          <w:i/>
          <w:color w:val="FF0000"/>
          <w:u w:val="single"/>
        </w:rPr>
      </w:pPr>
    </w:p>
    <w:p w14:paraId="22C5FEAA" w14:textId="77777777" w:rsidR="006729C5" w:rsidRPr="004D1FA7" w:rsidRDefault="006729C5" w:rsidP="00682D3E">
      <w:pPr>
        <w:pStyle w:val="NoSpacing"/>
        <w:rPr>
          <w:b/>
          <w:i/>
          <w:sz w:val="16"/>
          <w:szCs w:val="16"/>
          <w:u w:val="single"/>
        </w:rPr>
      </w:pPr>
      <w:r w:rsidRPr="004D1FA7">
        <w:rPr>
          <w:b/>
          <w:i/>
          <w:sz w:val="16"/>
          <w:szCs w:val="16"/>
          <w:u w:val="single"/>
        </w:rPr>
        <w:t>ADAM RATLIFF MEMORIAL SCHOLARSHIP*</w:t>
      </w:r>
    </w:p>
    <w:p w14:paraId="220E8410" w14:textId="00A501F6" w:rsidR="00EE7F25" w:rsidRPr="00EE7F25" w:rsidRDefault="006729C5" w:rsidP="00EE7F25">
      <w:pPr>
        <w:pStyle w:val="NoSpacing"/>
        <w:rPr>
          <w:sz w:val="16"/>
          <w:szCs w:val="16"/>
        </w:rPr>
      </w:pPr>
      <w:r w:rsidRPr="004D1FA7">
        <w:rPr>
          <w:sz w:val="16"/>
          <w:szCs w:val="16"/>
        </w:rPr>
        <w:t xml:space="preserve">Must </w:t>
      </w:r>
      <w:r w:rsidR="00196CEF">
        <w:rPr>
          <w:sz w:val="16"/>
          <w:szCs w:val="16"/>
        </w:rPr>
        <w:t>have participated</w:t>
      </w:r>
      <w:r w:rsidRPr="004D1FA7">
        <w:rPr>
          <w:sz w:val="16"/>
          <w:szCs w:val="16"/>
        </w:rPr>
        <w:t xml:space="preserve"> in music or performing arts</w:t>
      </w:r>
      <w:r w:rsidR="00196CEF">
        <w:rPr>
          <w:sz w:val="16"/>
          <w:szCs w:val="16"/>
        </w:rPr>
        <w:t xml:space="preserve"> in High School</w:t>
      </w:r>
      <w:r w:rsidR="00EE7F25">
        <w:rPr>
          <w:sz w:val="16"/>
          <w:szCs w:val="16"/>
        </w:rPr>
        <w:t xml:space="preserve">   </w:t>
      </w:r>
      <w:r w:rsidR="00EE7F25" w:rsidRPr="00EE7F25">
        <w:rPr>
          <w:sz w:val="16"/>
          <w:szCs w:val="16"/>
        </w:rPr>
        <w:t>ESSAY:  Please complete a one (1)-page essay on the following topic:</w:t>
      </w:r>
    </w:p>
    <w:p w14:paraId="20C78020" w14:textId="6B68D72A" w:rsidR="006729C5" w:rsidRPr="00EE7F25" w:rsidRDefault="00EE7F25" w:rsidP="00EE7F25">
      <w:pPr>
        <w:pStyle w:val="NoSpacing"/>
        <w:rPr>
          <w:sz w:val="16"/>
          <w:szCs w:val="16"/>
        </w:rPr>
      </w:pPr>
      <w:r w:rsidRPr="00EE7F25">
        <w:rPr>
          <w:sz w:val="16"/>
          <w:szCs w:val="16"/>
        </w:rPr>
        <w:t>"What does music (vocal or instrumental) or performing arts (theater/acting) mean to me? “</w:t>
      </w:r>
      <w:r>
        <w:rPr>
          <w:sz w:val="16"/>
          <w:szCs w:val="16"/>
        </w:rPr>
        <w:t xml:space="preserve"> </w:t>
      </w:r>
      <w:r w:rsidR="00196CEF" w:rsidRPr="00EE7F25">
        <w:rPr>
          <w:sz w:val="16"/>
          <w:szCs w:val="16"/>
        </w:rPr>
        <w:t>$500.00</w:t>
      </w:r>
    </w:p>
    <w:p w14:paraId="208B003A" w14:textId="77777777" w:rsidR="00163BE3" w:rsidRDefault="00163BE3" w:rsidP="00682D3E">
      <w:pPr>
        <w:pStyle w:val="NoSpacing"/>
        <w:rPr>
          <w:color w:val="FF0000"/>
          <w:sz w:val="16"/>
          <w:szCs w:val="16"/>
        </w:rPr>
      </w:pPr>
    </w:p>
    <w:p w14:paraId="0F94782E" w14:textId="34FC920C" w:rsidR="00163BE3" w:rsidRDefault="00163BE3" w:rsidP="00682D3E">
      <w:pPr>
        <w:pStyle w:val="NoSpacing"/>
        <w:rPr>
          <w:b/>
          <w:i/>
          <w:sz w:val="16"/>
          <w:szCs w:val="16"/>
          <w:u w:val="single"/>
        </w:rPr>
      </w:pPr>
      <w:r w:rsidRPr="004D1FA7">
        <w:rPr>
          <w:b/>
          <w:i/>
          <w:sz w:val="16"/>
          <w:szCs w:val="16"/>
          <w:u w:val="single"/>
        </w:rPr>
        <w:t>BARBARA BAKER PAINE SCHOLARSHIP</w:t>
      </w:r>
      <w:r w:rsidR="000A25F4">
        <w:rPr>
          <w:b/>
          <w:i/>
          <w:sz w:val="16"/>
          <w:szCs w:val="16"/>
          <w:u w:val="single"/>
        </w:rPr>
        <w:t>*</w:t>
      </w:r>
    </w:p>
    <w:p w14:paraId="4DD33EA6" w14:textId="4EDD7102" w:rsidR="00163BE3" w:rsidRPr="002A5B9C" w:rsidRDefault="004D1FA7" w:rsidP="00682D3E">
      <w:pPr>
        <w:pStyle w:val="NoSpacing"/>
        <w:rPr>
          <w:color w:val="FF0000"/>
          <w:sz w:val="16"/>
          <w:szCs w:val="16"/>
        </w:rPr>
      </w:pPr>
      <w:r>
        <w:rPr>
          <w:sz w:val="16"/>
          <w:szCs w:val="16"/>
        </w:rPr>
        <w:t>Recognizes students who may not necessarily be the top student in the class, but someone who works hard, plans to attend a two or four year college, is capable of college level work, and has not received any other awards.  Preferences will be given to students going into the field of education.</w:t>
      </w:r>
      <w:r w:rsidR="00E731AC">
        <w:rPr>
          <w:sz w:val="16"/>
          <w:szCs w:val="16"/>
        </w:rPr>
        <w:t xml:space="preserve">  </w:t>
      </w:r>
    </w:p>
    <w:p w14:paraId="3C173A26" w14:textId="77777777" w:rsidR="006729C5" w:rsidRDefault="006729C5" w:rsidP="00682D3E">
      <w:pPr>
        <w:pStyle w:val="NoSpacing"/>
        <w:rPr>
          <w:b/>
          <w:i/>
          <w:sz w:val="16"/>
          <w:szCs w:val="16"/>
          <w:u w:val="single"/>
        </w:rPr>
      </w:pPr>
    </w:p>
    <w:p w14:paraId="621EA775" w14:textId="77777777" w:rsidR="00682D3E" w:rsidRPr="008221A0" w:rsidRDefault="00682D3E" w:rsidP="00682D3E">
      <w:pPr>
        <w:pStyle w:val="NoSpacing"/>
        <w:rPr>
          <w:b/>
          <w:i/>
          <w:sz w:val="16"/>
          <w:szCs w:val="16"/>
          <w:u w:val="single"/>
        </w:rPr>
      </w:pPr>
      <w:r w:rsidRPr="008221A0">
        <w:rPr>
          <w:b/>
          <w:i/>
          <w:sz w:val="16"/>
          <w:szCs w:val="16"/>
          <w:u w:val="single"/>
        </w:rPr>
        <w:t>BULLOCK ART SCHOLARSHIP*</w:t>
      </w:r>
    </w:p>
    <w:p w14:paraId="4D0B23AC" w14:textId="77777777" w:rsidR="00682D3E" w:rsidRPr="008221A0" w:rsidRDefault="00682D3E" w:rsidP="00682D3E">
      <w:pPr>
        <w:pStyle w:val="NoSpacing"/>
        <w:rPr>
          <w:sz w:val="16"/>
          <w:szCs w:val="16"/>
        </w:rPr>
      </w:pPr>
      <w:proofErr w:type="gramStart"/>
      <w:r w:rsidRPr="008221A0">
        <w:rPr>
          <w:sz w:val="16"/>
          <w:szCs w:val="16"/>
        </w:rPr>
        <w:t>Outstanding ability in music, dance, or art; genuine love of the specific genre, sincere effort to improve skill level, role model and leader in skill area.</w:t>
      </w:r>
      <w:proofErr w:type="gramEnd"/>
      <w:r w:rsidRPr="008221A0">
        <w:rPr>
          <w:sz w:val="16"/>
          <w:szCs w:val="16"/>
        </w:rPr>
        <w:t xml:space="preserve">  Amount varies.</w:t>
      </w:r>
    </w:p>
    <w:p w14:paraId="3F64541A" w14:textId="77777777" w:rsidR="00682D3E" w:rsidRPr="008221A0" w:rsidRDefault="00682D3E" w:rsidP="00682D3E">
      <w:pPr>
        <w:pStyle w:val="NoSpacing"/>
        <w:rPr>
          <w:sz w:val="16"/>
          <w:szCs w:val="16"/>
        </w:rPr>
      </w:pPr>
    </w:p>
    <w:p w14:paraId="06FB4264" w14:textId="77777777" w:rsidR="00682D3E" w:rsidRPr="008221A0" w:rsidRDefault="00682D3E" w:rsidP="00682D3E">
      <w:pPr>
        <w:pStyle w:val="NoSpacing"/>
        <w:rPr>
          <w:b/>
          <w:i/>
          <w:sz w:val="16"/>
          <w:szCs w:val="16"/>
          <w:u w:val="single"/>
        </w:rPr>
      </w:pPr>
      <w:r w:rsidRPr="008221A0">
        <w:rPr>
          <w:b/>
          <w:i/>
          <w:sz w:val="16"/>
          <w:szCs w:val="16"/>
          <w:u w:val="single"/>
        </w:rPr>
        <w:t>BULLOCK MATH SCHOLARSHIP*</w:t>
      </w:r>
    </w:p>
    <w:p w14:paraId="702E9ABE" w14:textId="77777777" w:rsidR="00682D3E" w:rsidRPr="008221A0" w:rsidRDefault="00682D3E" w:rsidP="00682D3E">
      <w:pPr>
        <w:pStyle w:val="NoSpacing"/>
        <w:rPr>
          <w:sz w:val="16"/>
          <w:szCs w:val="16"/>
        </w:rPr>
      </w:pPr>
      <w:proofErr w:type="gramStart"/>
      <w:r w:rsidRPr="008221A0">
        <w:rPr>
          <w:sz w:val="16"/>
          <w:szCs w:val="16"/>
        </w:rPr>
        <w:t>Outstanding ability in mathematics; genuine love of the specific genre, sincere effort to improve skill level; role model and leader in skill area.</w:t>
      </w:r>
      <w:proofErr w:type="gramEnd"/>
      <w:r w:rsidRPr="008221A0">
        <w:rPr>
          <w:sz w:val="16"/>
          <w:szCs w:val="16"/>
        </w:rPr>
        <w:t xml:space="preserve">  Amount varies.</w:t>
      </w:r>
    </w:p>
    <w:p w14:paraId="46F34F81" w14:textId="77777777" w:rsidR="00682D3E" w:rsidRPr="008221A0" w:rsidRDefault="00682D3E" w:rsidP="00682D3E">
      <w:pPr>
        <w:pStyle w:val="NoSpacing"/>
        <w:rPr>
          <w:sz w:val="16"/>
          <w:szCs w:val="16"/>
        </w:rPr>
      </w:pPr>
    </w:p>
    <w:p w14:paraId="7F3DD1AA" w14:textId="77777777" w:rsidR="00682D3E" w:rsidRPr="008221A0" w:rsidRDefault="00682D3E" w:rsidP="00682D3E">
      <w:pPr>
        <w:pStyle w:val="NoSpacing"/>
        <w:rPr>
          <w:b/>
          <w:i/>
          <w:sz w:val="16"/>
          <w:szCs w:val="16"/>
          <w:u w:val="single"/>
        </w:rPr>
      </w:pPr>
      <w:r w:rsidRPr="008221A0">
        <w:rPr>
          <w:b/>
          <w:i/>
          <w:sz w:val="16"/>
          <w:szCs w:val="16"/>
          <w:u w:val="single"/>
        </w:rPr>
        <w:t>CHAMBER OF COMMERCE SCHOLARSHIP*</w:t>
      </w:r>
    </w:p>
    <w:p w14:paraId="01A163BE" w14:textId="77777777" w:rsidR="00091F81" w:rsidRDefault="00091F81" w:rsidP="00091F81">
      <w:pPr>
        <w:pStyle w:val="NoSpacing"/>
        <w:rPr>
          <w:sz w:val="16"/>
          <w:szCs w:val="16"/>
        </w:rPr>
      </w:pPr>
      <w:r w:rsidRPr="008221A0">
        <w:rPr>
          <w:sz w:val="16"/>
          <w:szCs w:val="16"/>
        </w:rPr>
        <w:t>GPA 2.5, service, leadership, activities, awards, goals.  $1,000</w:t>
      </w:r>
    </w:p>
    <w:p w14:paraId="0E66A005" w14:textId="77777777" w:rsidR="00606AAE" w:rsidRDefault="00606AAE" w:rsidP="00091F81">
      <w:pPr>
        <w:pStyle w:val="NoSpacing"/>
        <w:rPr>
          <w:sz w:val="16"/>
          <w:szCs w:val="16"/>
        </w:rPr>
      </w:pPr>
    </w:p>
    <w:p w14:paraId="604838B9" w14:textId="688F95E4" w:rsidR="00682D3E" w:rsidRPr="008221A0" w:rsidRDefault="00682D3E" w:rsidP="00682D3E">
      <w:pPr>
        <w:pStyle w:val="NoSpacing"/>
        <w:rPr>
          <w:b/>
          <w:i/>
          <w:sz w:val="16"/>
          <w:szCs w:val="16"/>
          <w:u w:val="single"/>
        </w:rPr>
      </w:pPr>
      <w:r w:rsidRPr="008221A0">
        <w:rPr>
          <w:b/>
          <w:i/>
          <w:sz w:val="16"/>
          <w:szCs w:val="16"/>
          <w:u w:val="single"/>
        </w:rPr>
        <w:t xml:space="preserve">DAVID ROWLAND </w:t>
      </w:r>
      <w:r w:rsidR="00233F48">
        <w:rPr>
          <w:b/>
          <w:i/>
          <w:sz w:val="16"/>
          <w:szCs w:val="16"/>
          <w:u w:val="single"/>
        </w:rPr>
        <w:t xml:space="preserve">SOCCER </w:t>
      </w:r>
      <w:r w:rsidRPr="008221A0">
        <w:rPr>
          <w:b/>
          <w:i/>
          <w:sz w:val="16"/>
          <w:szCs w:val="16"/>
          <w:u w:val="single"/>
        </w:rPr>
        <w:t>SCHOLARSHIP*</w:t>
      </w:r>
    </w:p>
    <w:p w14:paraId="4DB50130" w14:textId="52710EC2" w:rsidR="00682D3E" w:rsidRDefault="00682D3E" w:rsidP="00682D3E">
      <w:pPr>
        <w:pStyle w:val="NoSpacing"/>
        <w:rPr>
          <w:sz w:val="16"/>
          <w:szCs w:val="16"/>
        </w:rPr>
      </w:pPr>
      <w:r w:rsidRPr="008221A0">
        <w:rPr>
          <w:sz w:val="16"/>
          <w:szCs w:val="16"/>
        </w:rPr>
        <w:t xml:space="preserve">Applicant should be accepted or at least have applied to any continuous education program.  </w:t>
      </w:r>
      <w:proofErr w:type="gramStart"/>
      <w:r w:rsidRPr="008221A0">
        <w:rPr>
          <w:sz w:val="16"/>
          <w:szCs w:val="16"/>
        </w:rPr>
        <w:t>Varsity soccer letter, sportsmanship, attitude, discipline, extra-curricular activities, educational intention, financial benefit.</w:t>
      </w:r>
      <w:proofErr w:type="gramEnd"/>
      <w:r w:rsidRPr="008221A0">
        <w:rPr>
          <w:sz w:val="16"/>
          <w:szCs w:val="16"/>
        </w:rPr>
        <w:t xml:space="preserve">  </w:t>
      </w:r>
      <w:r w:rsidR="00262C49">
        <w:rPr>
          <w:sz w:val="16"/>
          <w:szCs w:val="16"/>
        </w:rPr>
        <w:t>$1,000</w:t>
      </w:r>
    </w:p>
    <w:p w14:paraId="6C4E53A8" w14:textId="77777777" w:rsidR="00D35B96" w:rsidRDefault="00D35B96" w:rsidP="00682D3E">
      <w:pPr>
        <w:pStyle w:val="NoSpacing"/>
        <w:rPr>
          <w:sz w:val="16"/>
          <w:szCs w:val="16"/>
        </w:rPr>
      </w:pPr>
    </w:p>
    <w:p w14:paraId="67F326F5" w14:textId="77777777" w:rsidR="00D35B96" w:rsidRPr="008221A0" w:rsidRDefault="00D35B96" w:rsidP="00D35B96">
      <w:pPr>
        <w:pStyle w:val="NoSpacing"/>
        <w:rPr>
          <w:b/>
          <w:i/>
          <w:sz w:val="16"/>
          <w:szCs w:val="16"/>
          <w:u w:val="single"/>
        </w:rPr>
      </w:pPr>
      <w:r w:rsidRPr="008221A0">
        <w:rPr>
          <w:b/>
          <w:i/>
          <w:sz w:val="16"/>
          <w:szCs w:val="16"/>
          <w:u w:val="single"/>
        </w:rPr>
        <w:t>DIANA DUTEIL MEMORIAL SCHOLARSHIP</w:t>
      </w:r>
    </w:p>
    <w:p w14:paraId="762A8521" w14:textId="783CAE30" w:rsidR="00D35B96" w:rsidRDefault="00D35B96" w:rsidP="00D35B96">
      <w:pPr>
        <w:pStyle w:val="NoSpacing"/>
        <w:rPr>
          <w:sz w:val="16"/>
          <w:szCs w:val="16"/>
        </w:rPr>
      </w:pPr>
      <w:proofErr w:type="gramStart"/>
      <w:r w:rsidRPr="008221A0">
        <w:rPr>
          <w:sz w:val="16"/>
          <w:szCs w:val="16"/>
        </w:rPr>
        <w:t>F</w:t>
      </w:r>
      <w:r>
        <w:rPr>
          <w:sz w:val="16"/>
          <w:szCs w:val="16"/>
        </w:rPr>
        <w:t>emale student and U.S. citizen.</w:t>
      </w:r>
      <w:proofErr w:type="gramEnd"/>
      <w:r>
        <w:rPr>
          <w:sz w:val="16"/>
          <w:szCs w:val="16"/>
        </w:rPr>
        <w:t xml:space="preserve">  The award will be given to the candidate who best represents an above average scholastic record, athletic participation, service, demonstrated plans for further education in the sciences and financial need.  </w:t>
      </w:r>
      <w:r w:rsidR="007D19BF">
        <w:rPr>
          <w:sz w:val="16"/>
          <w:szCs w:val="16"/>
        </w:rPr>
        <w:t xml:space="preserve">Special consideration will be given to female students with involvement in sports, music, art and or 4-H.  </w:t>
      </w:r>
      <w:r>
        <w:rPr>
          <w:sz w:val="16"/>
          <w:szCs w:val="16"/>
        </w:rPr>
        <w:t xml:space="preserve">This scholarship has been established to continue the activities, attitudes, and advocacy, which Diane started, supported, loved and protected.  </w:t>
      </w:r>
      <w:r w:rsidRPr="00B453EC">
        <w:rPr>
          <w:b/>
          <w:sz w:val="16"/>
          <w:szCs w:val="16"/>
          <w:u w:val="single"/>
        </w:rPr>
        <w:t xml:space="preserve">Winner of this scholarship must commit to attend the Diana </w:t>
      </w:r>
      <w:proofErr w:type="spellStart"/>
      <w:r w:rsidRPr="00B453EC">
        <w:rPr>
          <w:b/>
          <w:sz w:val="16"/>
          <w:szCs w:val="16"/>
          <w:u w:val="single"/>
        </w:rPr>
        <w:t>Duteil</w:t>
      </w:r>
      <w:proofErr w:type="spellEnd"/>
      <w:r w:rsidRPr="00B453EC">
        <w:rPr>
          <w:b/>
          <w:sz w:val="16"/>
          <w:szCs w:val="16"/>
          <w:u w:val="single"/>
        </w:rPr>
        <w:t xml:space="preserve"> fundraiser at WPAFB </w:t>
      </w:r>
      <w:r w:rsidR="00350C60">
        <w:rPr>
          <w:b/>
          <w:sz w:val="16"/>
          <w:szCs w:val="16"/>
          <w:u w:val="single"/>
        </w:rPr>
        <w:t>on</w:t>
      </w:r>
      <w:r w:rsidRPr="00B453EC">
        <w:rPr>
          <w:b/>
          <w:sz w:val="16"/>
          <w:szCs w:val="16"/>
          <w:u w:val="single"/>
        </w:rPr>
        <w:t xml:space="preserve"> August</w:t>
      </w:r>
      <w:r w:rsidR="00350C60">
        <w:rPr>
          <w:b/>
          <w:sz w:val="16"/>
          <w:szCs w:val="16"/>
          <w:u w:val="single"/>
        </w:rPr>
        <w:t xml:space="preserve"> 13, 2016</w:t>
      </w:r>
      <w:r w:rsidRPr="007A4A3C">
        <w:rPr>
          <w:sz w:val="16"/>
          <w:szCs w:val="16"/>
        </w:rPr>
        <w:t>.</w:t>
      </w:r>
      <w:r>
        <w:rPr>
          <w:sz w:val="16"/>
          <w:szCs w:val="16"/>
        </w:rPr>
        <w:t xml:space="preserve">  </w:t>
      </w:r>
      <w:r w:rsidRPr="008221A0">
        <w:rPr>
          <w:sz w:val="16"/>
          <w:szCs w:val="16"/>
        </w:rPr>
        <w:t>$</w:t>
      </w:r>
      <w:r>
        <w:rPr>
          <w:sz w:val="16"/>
          <w:szCs w:val="16"/>
        </w:rPr>
        <w:t>5,000.</w:t>
      </w:r>
    </w:p>
    <w:p w14:paraId="2CBF777A" w14:textId="77777777" w:rsidR="003A77D7" w:rsidRDefault="003A77D7" w:rsidP="00D35B96">
      <w:pPr>
        <w:pStyle w:val="NoSpacing"/>
        <w:rPr>
          <w:sz w:val="16"/>
          <w:szCs w:val="16"/>
        </w:rPr>
      </w:pPr>
    </w:p>
    <w:p w14:paraId="79C5FA52" w14:textId="587BA9D4" w:rsidR="00EF64C7" w:rsidRPr="00EF64C7" w:rsidRDefault="00EF64C7" w:rsidP="00682D3E">
      <w:pPr>
        <w:pStyle w:val="NoSpacing"/>
        <w:rPr>
          <w:b/>
          <w:i/>
          <w:sz w:val="16"/>
          <w:szCs w:val="16"/>
          <w:u w:val="single"/>
        </w:rPr>
      </w:pPr>
      <w:r w:rsidRPr="00EF64C7">
        <w:rPr>
          <w:b/>
          <w:i/>
          <w:sz w:val="16"/>
          <w:szCs w:val="16"/>
          <w:u w:val="single"/>
        </w:rPr>
        <w:t>DR. NORMAN LINTON SCHOLARSHIP</w:t>
      </w:r>
      <w:r w:rsidR="000A25F4">
        <w:rPr>
          <w:b/>
          <w:i/>
          <w:sz w:val="16"/>
          <w:szCs w:val="16"/>
          <w:u w:val="single"/>
        </w:rPr>
        <w:t>*</w:t>
      </w:r>
    </w:p>
    <w:p w14:paraId="33FB66DB" w14:textId="666A32DD" w:rsidR="009C2DB8" w:rsidRDefault="00EF64C7" w:rsidP="00682D3E">
      <w:pPr>
        <w:pStyle w:val="NoSpacing"/>
        <w:rPr>
          <w:rFonts w:eastAsia="Times New Roman" w:cs="Times New Roman"/>
          <w:sz w:val="16"/>
          <w:szCs w:val="16"/>
        </w:rPr>
      </w:pPr>
      <w:r w:rsidRPr="00EF64C7">
        <w:rPr>
          <w:rFonts w:eastAsia="Times New Roman" w:cs="Times New Roman"/>
          <w:bCs/>
          <w:sz w:val="16"/>
          <w:szCs w:val="16"/>
        </w:rPr>
        <w:t>GHS Senior, Students must demonstrate that they have applied for all other sources of financial aid by the priority deadlines.  Must file for FAFSA.  Have a cumulative GPA equal to or greater than 2.0.  Obtain recommendation from at least one teacher at GHS.  Student must be accepted at an accredited college and must plan to attend at least half time during the academic year to be eligible.</w:t>
      </w:r>
      <w:r w:rsidRPr="00EF64C7">
        <w:rPr>
          <w:rFonts w:eastAsia="Times New Roman" w:cs="Times New Roman"/>
          <w:sz w:val="16"/>
          <w:szCs w:val="16"/>
        </w:rPr>
        <w:t xml:space="preserve">  </w:t>
      </w:r>
      <w:r w:rsidR="009624AA">
        <w:rPr>
          <w:rFonts w:eastAsia="Times New Roman" w:cs="Times New Roman"/>
          <w:sz w:val="16"/>
          <w:szCs w:val="16"/>
        </w:rPr>
        <w:t>Amount varies</w:t>
      </w:r>
    </w:p>
    <w:p w14:paraId="74CDC6A6" w14:textId="77777777" w:rsidR="00EF64C7" w:rsidRPr="00EF64C7" w:rsidRDefault="00EF64C7" w:rsidP="00682D3E">
      <w:pPr>
        <w:pStyle w:val="NoSpacing"/>
        <w:rPr>
          <w:sz w:val="16"/>
          <w:szCs w:val="16"/>
        </w:rPr>
      </w:pPr>
    </w:p>
    <w:p w14:paraId="4EA59FEC" w14:textId="77777777" w:rsidR="009C2DB8" w:rsidRPr="008221A0" w:rsidRDefault="009C2DB8" w:rsidP="00682D3E">
      <w:pPr>
        <w:pStyle w:val="NoSpacing"/>
        <w:rPr>
          <w:b/>
          <w:i/>
          <w:sz w:val="16"/>
          <w:szCs w:val="16"/>
          <w:u w:val="single"/>
        </w:rPr>
      </w:pPr>
      <w:r w:rsidRPr="008221A0">
        <w:rPr>
          <w:b/>
          <w:i/>
          <w:sz w:val="16"/>
          <w:szCs w:val="16"/>
          <w:u w:val="single"/>
        </w:rPr>
        <w:t>ELMO B. HIGHAM SCHOLARSHIP*</w:t>
      </w:r>
    </w:p>
    <w:p w14:paraId="42F4FBB3" w14:textId="382791AD" w:rsidR="009C2DB8" w:rsidRPr="008221A0" w:rsidRDefault="009C2DB8" w:rsidP="00682D3E">
      <w:pPr>
        <w:pStyle w:val="NoSpacing"/>
        <w:rPr>
          <w:sz w:val="16"/>
          <w:szCs w:val="16"/>
        </w:rPr>
      </w:pPr>
      <w:proofErr w:type="gramStart"/>
      <w:r w:rsidRPr="008221A0">
        <w:rPr>
          <w:sz w:val="16"/>
          <w:szCs w:val="16"/>
        </w:rPr>
        <w:t>Male student with financial need, scholastic achievement, and community and extracurricular involvement.</w:t>
      </w:r>
      <w:proofErr w:type="gramEnd"/>
      <w:r w:rsidRPr="008221A0">
        <w:rPr>
          <w:sz w:val="16"/>
          <w:szCs w:val="16"/>
        </w:rPr>
        <w:t xml:space="preserve">  Full and complete college scholarship</w:t>
      </w:r>
      <w:r w:rsidR="00E54E32">
        <w:rPr>
          <w:sz w:val="16"/>
          <w:szCs w:val="16"/>
        </w:rPr>
        <w:t xml:space="preserve"> </w:t>
      </w:r>
      <w:r w:rsidRPr="008221A0">
        <w:rPr>
          <w:sz w:val="16"/>
          <w:szCs w:val="16"/>
        </w:rPr>
        <w:t xml:space="preserve">at any </w:t>
      </w:r>
      <w:r w:rsidR="006D5F9A" w:rsidRPr="006D5F9A">
        <w:rPr>
          <w:b/>
          <w:color w:val="FF0000"/>
          <w:sz w:val="16"/>
          <w:szCs w:val="16"/>
        </w:rPr>
        <w:t>APPROVED</w:t>
      </w:r>
      <w:r w:rsidR="006D5F9A" w:rsidRPr="006D5F9A">
        <w:rPr>
          <w:b/>
          <w:sz w:val="16"/>
          <w:szCs w:val="16"/>
        </w:rPr>
        <w:t xml:space="preserve"> </w:t>
      </w:r>
      <w:r w:rsidRPr="008221A0">
        <w:rPr>
          <w:sz w:val="16"/>
          <w:szCs w:val="16"/>
        </w:rPr>
        <w:t xml:space="preserve">state of Ohio </w:t>
      </w:r>
      <w:r w:rsidR="00347262" w:rsidRPr="008221A0">
        <w:rPr>
          <w:sz w:val="16"/>
          <w:szCs w:val="16"/>
        </w:rPr>
        <w:t>College</w:t>
      </w:r>
      <w:r w:rsidRPr="008221A0">
        <w:rPr>
          <w:sz w:val="16"/>
          <w:szCs w:val="16"/>
        </w:rPr>
        <w:t xml:space="preserve"> or university and will include all tuition, room and board, and books for all five years.</w:t>
      </w:r>
      <w:r w:rsidR="006D5F9A">
        <w:rPr>
          <w:sz w:val="16"/>
          <w:szCs w:val="16"/>
        </w:rPr>
        <w:t xml:space="preserve">  See approved list of colleges next to the scholarship application.</w:t>
      </w:r>
    </w:p>
    <w:p w14:paraId="4B68C922" w14:textId="77777777" w:rsidR="00347262" w:rsidRPr="008221A0" w:rsidRDefault="00347262" w:rsidP="00682D3E">
      <w:pPr>
        <w:pStyle w:val="NoSpacing"/>
        <w:rPr>
          <w:sz w:val="16"/>
          <w:szCs w:val="16"/>
        </w:rPr>
      </w:pPr>
    </w:p>
    <w:p w14:paraId="0DF905A8" w14:textId="77777777" w:rsidR="00347262" w:rsidRPr="008221A0" w:rsidRDefault="007C46FE" w:rsidP="00682D3E">
      <w:pPr>
        <w:pStyle w:val="NoSpacing"/>
        <w:rPr>
          <w:b/>
          <w:i/>
          <w:sz w:val="16"/>
          <w:szCs w:val="16"/>
          <w:u w:val="single"/>
        </w:rPr>
      </w:pPr>
      <w:r>
        <w:rPr>
          <w:b/>
          <w:i/>
          <w:sz w:val="16"/>
          <w:szCs w:val="16"/>
          <w:u w:val="single"/>
        </w:rPr>
        <w:t xml:space="preserve">GARY BRADDS </w:t>
      </w:r>
      <w:r w:rsidR="00347262" w:rsidRPr="008221A0">
        <w:rPr>
          <w:b/>
          <w:i/>
          <w:sz w:val="16"/>
          <w:szCs w:val="16"/>
          <w:u w:val="single"/>
        </w:rPr>
        <w:t>MEMORIAL SCHOLARSHIP*</w:t>
      </w:r>
    </w:p>
    <w:p w14:paraId="255AAB84" w14:textId="220577FB" w:rsidR="00347262" w:rsidRDefault="00347262" w:rsidP="00682D3E">
      <w:pPr>
        <w:pStyle w:val="NoSpacing"/>
        <w:rPr>
          <w:sz w:val="16"/>
          <w:szCs w:val="16"/>
        </w:rPr>
      </w:pPr>
      <w:r w:rsidRPr="008221A0">
        <w:rPr>
          <w:sz w:val="16"/>
          <w:szCs w:val="16"/>
        </w:rPr>
        <w:t xml:space="preserve">GPA 3.00, character, leadership, service, varsity award, activities.  Requires attendance at a </w:t>
      </w:r>
      <w:r w:rsidR="007A4A3C" w:rsidRPr="008221A0">
        <w:rPr>
          <w:sz w:val="16"/>
          <w:szCs w:val="16"/>
        </w:rPr>
        <w:t>four-year</w:t>
      </w:r>
      <w:r w:rsidRPr="008221A0">
        <w:rPr>
          <w:sz w:val="16"/>
          <w:szCs w:val="16"/>
        </w:rPr>
        <w:t xml:space="preserve"> college.  $500.00</w:t>
      </w:r>
    </w:p>
    <w:p w14:paraId="6A432242" w14:textId="77777777" w:rsidR="009D02E5" w:rsidRDefault="009D02E5" w:rsidP="00682D3E">
      <w:pPr>
        <w:pStyle w:val="NoSpacing"/>
        <w:rPr>
          <w:sz w:val="16"/>
          <w:szCs w:val="16"/>
        </w:rPr>
      </w:pPr>
    </w:p>
    <w:p w14:paraId="1A281095" w14:textId="77777777" w:rsidR="009D02E5" w:rsidRPr="00672298" w:rsidRDefault="009D02E5" w:rsidP="009D02E5">
      <w:pPr>
        <w:spacing w:after="0" w:line="240" w:lineRule="auto"/>
        <w:rPr>
          <w:b/>
          <w:i/>
          <w:color w:val="000000"/>
          <w:sz w:val="16"/>
          <w:szCs w:val="16"/>
          <w:u w:val="single"/>
        </w:rPr>
      </w:pPr>
      <w:r w:rsidRPr="00672298">
        <w:rPr>
          <w:b/>
          <w:i/>
          <w:color w:val="000000"/>
          <w:sz w:val="16"/>
          <w:szCs w:val="16"/>
          <w:u w:val="single"/>
        </w:rPr>
        <w:t>GREENE COUNTY RETIRED TEACHERS MEMORIAL SCHOLARSHIP</w:t>
      </w:r>
    </w:p>
    <w:p w14:paraId="2C862A79" w14:textId="3C35D21A" w:rsidR="009D02E5" w:rsidRPr="009D02E5" w:rsidRDefault="009D02E5" w:rsidP="009D02E5">
      <w:pPr>
        <w:spacing w:after="0" w:line="240" w:lineRule="auto"/>
        <w:rPr>
          <w:b/>
          <w:color w:val="000000"/>
          <w:sz w:val="16"/>
          <w:szCs w:val="16"/>
          <w:u w:val="single"/>
        </w:rPr>
      </w:pPr>
      <w:r>
        <w:rPr>
          <w:color w:val="000000"/>
          <w:sz w:val="16"/>
          <w:szCs w:val="16"/>
        </w:rPr>
        <w:t>Applicant must be</w:t>
      </w:r>
      <w:r w:rsidRPr="009D02E5">
        <w:rPr>
          <w:color w:val="000000"/>
          <w:sz w:val="16"/>
          <w:szCs w:val="16"/>
        </w:rPr>
        <w:t xml:space="preserve"> entering the field of education </w:t>
      </w:r>
      <w:r>
        <w:rPr>
          <w:color w:val="000000"/>
          <w:sz w:val="16"/>
          <w:szCs w:val="16"/>
        </w:rPr>
        <w:t>and</w:t>
      </w:r>
      <w:r w:rsidRPr="009D02E5">
        <w:rPr>
          <w:color w:val="000000"/>
          <w:sz w:val="16"/>
          <w:szCs w:val="16"/>
        </w:rPr>
        <w:t xml:space="preserve"> has been accepted to a </w:t>
      </w:r>
      <w:proofErr w:type="gramStart"/>
      <w:r>
        <w:rPr>
          <w:color w:val="000000"/>
          <w:sz w:val="16"/>
          <w:szCs w:val="16"/>
        </w:rPr>
        <w:t>4 year</w:t>
      </w:r>
      <w:proofErr w:type="gramEnd"/>
      <w:r>
        <w:rPr>
          <w:color w:val="000000"/>
          <w:sz w:val="16"/>
          <w:szCs w:val="16"/>
        </w:rPr>
        <w:t xml:space="preserve"> college or university,</w:t>
      </w:r>
      <w:r w:rsidRPr="009D02E5">
        <w:rPr>
          <w:color w:val="000000"/>
          <w:sz w:val="16"/>
          <w:szCs w:val="16"/>
        </w:rPr>
        <w:t xml:space="preserve"> in the upper 25% of the class, and has at least a 3.0 grade point average</w:t>
      </w:r>
      <w:r>
        <w:rPr>
          <w:color w:val="000000"/>
          <w:sz w:val="16"/>
          <w:szCs w:val="16"/>
        </w:rPr>
        <w:t>.</w:t>
      </w:r>
    </w:p>
    <w:p w14:paraId="2272A43F" w14:textId="77777777" w:rsidR="005932BA" w:rsidRPr="009D02E5" w:rsidRDefault="005932BA" w:rsidP="00682D3E">
      <w:pPr>
        <w:pStyle w:val="NoSpacing"/>
        <w:rPr>
          <w:sz w:val="16"/>
          <w:szCs w:val="16"/>
        </w:rPr>
      </w:pPr>
    </w:p>
    <w:p w14:paraId="1514D9D8" w14:textId="77777777" w:rsidR="00347262" w:rsidRPr="008221A0" w:rsidRDefault="00347262" w:rsidP="00682D3E">
      <w:pPr>
        <w:pStyle w:val="NoSpacing"/>
        <w:rPr>
          <w:b/>
          <w:i/>
          <w:sz w:val="16"/>
          <w:szCs w:val="16"/>
          <w:u w:val="single"/>
        </w:rPr>
      </w:pPr>
      <w:r w:rsidRPr="008221A0">
        <w:rPr>
          <w:b/>
          <w:i/>
          <w:sz w:val="16"/>
          <w:szCs w:val="16"/>
          <w:u w:val="single"/>
        </w:rPr>
        <w:t>GREENEVIEW DON NOCK MEMORIAL ATHLETIC BOOSTER SCHOLARSHIP*</w:t>
      </w:r>
    </w:p>
    <w:p w14:paraId="5BF5F195" w14:textId="77777777" w:rsidR="00347262" w:rsidRPr="008221A0" w:rsidRDefault="00347262" w:rsidP="00682D3E">
      <w:pPr>
        <w:pStyle w:val="NoSpacing"/>
        <w:rPr>
          <w:sz w:val="16"/>
          <w:szCs w:val="16"/>
        </w:rPr>
      </w:pPr>
      <w:proofErr w:type="gramStart"/>
      <w:r w:rsidRPr="008221A0">
        <w:rPr>
          <w:sz w:val="16"/>
          <w:szCs w:val="16"/>
        </w:rPr>
        <w:t>GPA 3.00 or top 1/3 of class, future educational plans, varsity letter awards, activities, leadership, financial need.</w:t>
      </w:r>
      <w:proofErr w:type="gramEnd"/>
      <w:r w:rsidRPr="008221A0">
        <w:rPr>
          <w:sz w:val="16"/>
          <w:szCs w:val="16"/>
        </w:rPr>
        <w:t xml:space="preserve">  Amount varies.</w:t>
      </w:r>
    </w:p>
    <w:p w14:paraId="0541D13A" w14:textId="77777777" w:rsidR="00347262" w:rsidRPr="008221A0" w:rsidRDefault="00347262" w:rsidP="00682D3E">
      <w:pPr>
        <w:pStyle w:val="NoSpacing"/>
        <w:rPr>
          <w:sz w:val="16"/>
          <w:szCs w:val="16"/>
        </w:rPr>
      </w:pPr>
    </w:p>
    <w:p w14:paraId="28D197C3" w14:textId="77777777" w:rsidR="00347262" w:rsidRPr="008221A0" w:rsidRDefault="00347262" w:rsidP="00682D3E">
      <w:pPr>
        <w:pStyle w:val="NoSpacing"/>
        <w:rPr>
          <w:b/>
          <w:i/>
          <w:sz w:val="16"/>
          <w:szCs w:val="16"/>
          <w:u w:val="single"/>
        </w:rPr>
      </w:pPr>
      <w:r w:rsidRPr="008221A0">
        <w:rPr>
          <w:b/>
          <w:i/>
          <w:sz w:val="16"/>
          <w:szCs w:val="16"/>
          <w:u w:val="single"/>
        </w:rPr>
        <w:t>GREENEVIEW HIGH SCHOOL SODA CLUB SCHOLARSHIP*</w:t>
      </w:r>
    </w:p>
    <w:p w14:paraId="0BB7CBD1" w14:textId="7E4F3EFD" w:rsidR="00347262" w:rsidRDefault="00347262" w:rsidP="00682D3E">
      <w:pPr>
        <w:pStyle w:val="NoSpacing"/>
        <w:rPr>
          <w:sz w:val="16"/>
          <w:szCs w:val="16"/>
        </w:rPr>
      </w:pPr>
      <w:r w:rsidRPr="008221A0">
        <w:rPr>
          <w:sz w:val="16"/>
          <w:szCs w:val="16"/>
        </w:rPr>
        <w:t xml:space="preserve">GPA, activities, service projects, leadership, awards, essay.  </w:t>
      </w:r>
      <w:r w:rsidR="00C21DDA">
        <w:rPr>
          <w:sz w:val="16"/>
          <w:szCs w:val="16"/>
        </w:rPr>
        <w:t>Amount varies.</w:t>
      </w:r>
    </w:p>
    <w:p w14:paraId="6142072F" w14:textId="77777777" w:rsidR="00DA2F43" w:rsidRDefault="00DA2F43" w:rsidP="00682D3E">
      <w:pPr>
        <w:pStyle w:val="NoSpacing"/>
        <w:rPr>
          <w:b/>
          <w:i/>
          <w:sz w:val="16"/>
          <w:szCs w:val="16"/>
          <w:u w:val="single"/>
        </w:rPr>
      </w:pPr>
    </w:p>
    <w:p w14:paraId="5A36A9E9" w14:textId="77777777" w:rsidR="00347262" w:rsidRPr="008221A0" w:rsidRDefault="00347262" w:rsidP="00682D3E">
      <w:pPr>
        <w:pStyle w:val="NoSpacing"/>
        <w:rPr>
          <w:b/>
          <w:i/>
          <w:sz w:val="16"/>
          <w:szCs w:val="16"/>
          <w:u w:val="single"/>
        </w:rPr>
      </w:pPr>
      <w:r w:rsidRPr="008221A0">
        <w:rPr>
          <w:b/>
          <w:i/>
          <w:sz w:val="16"/>
          <w:szCs w:val="16"/>
          <w:u w:val="single"/>
        </w:rPr>
        <w:t>GREENEVIEW STAFF SCHOLARSHIP*</w:t>
      </w:r>
    </w:p>
    <w:p w14:paraId="7E213458" w14:textId="7F300482" w:rsidR="00347262" w:rsidRDefault="00347262" w:rsidP="00682D3E">
      <w:pPr>
        <w:pStyle w:val="NoSpacing"/>
        <w:rPr>
          <w:sz w:val="16"/>
          <w:szCs w:val="16"/>
        </w:rPr>
      </w:pPr>
      <w:r w:rsidRPr="008221A0">
        <w:rPr>
          <w:sz w:val="16"/>
          <w:szCs w:val="16"/>
        </w:rPr>
        <w:t>GPA, activities, service projects, leadership, awards, essay.  $</w:t>
      </w:r>
      <w:r w:rsidR="007A4A3C">
        <w:rPr>
          <w:sz w:val="16"/>
          <w:szCs w:val="16"/>
        </w:rPr>
        <w:t>5</w:t>
      </w:r>
      <w:r w:rsidRPr="008221A0">
        <w:rPr>
          <w:sz w:val="16"/>
          <w:szCs w:val="16"/>
        </w:rPr>
        <w:t>00</w:t>
      </w:r>
    </w:p>
    <w:p w14:paraId="4B05D921" w14:textId="77777777" w:rsidR="00746B6B" w:rsidRDefault="00746B6B" w:rsidP="00682D3E">
      <w:pPr>
        <w:pStyle w:val="NoSpacing"/>
        <w:rPr>
          <w:sz w:val="16"/>
          <w:szCs w:val="16"/>
        </w:rPr>
      </w:pPr>
    </w:p>
    <w:p w14:paraId="610C62FA" w14:textId="77777777" w:rsidR="00E54E32" w:rsidRDefault="00E54E32" w:rsidP="00682D3E">
      <w:pPr>
        <w:pStyle w:val="NoSpacing"/>
        <w:rPr>
          <w:b/>
          <w:i/>
          <w:sz w:val="16"/>
          <w:szCs w:val="16"/>
          <w:u w:val="single"/>
        </w:rPr>
      </w:pPr>
    </w:p>
    <w:p w14:paraId="333DF573" w14:textId="77777777" w:rsidR="00E54E32" w:rsidRDefault="00E54E32" w:rsidP="00682D3E">
      <w:pPr>
        <w:pStyle w:val="NoSpacing"/>
        <w:rPr>
          <w:b/>
          <w:i/>
          <w:sz w:val="16"/>
          <w:szCs w:val="16"/>
          <w:u w:val="single"/>
        </w:rPr>
      </w:pPr>
    </w:p>
    <w:p w14:paraId="3A67AC11" w14:textId="5D4BFE27" w:rsidR="00746B6B" w:rsidRPr="00746B6B" w:rsidRDefault="00746B6B" w:rsidP="00682D3E">
      <w:pPr>
        <w:pStyle w:val="NoSpacing"/>
        <w:rPr>
          <w:b/>
          <w:i/>
          <w:sz w:val="16"/>
          <w:szCs w:val="16"/>
          <w:u w:val="single"/>
        </w:rPr>
      </w:pPr>
      <w:r w:rsidRPr="00746B6B">
        <w:rPr>
          <w:b/>
          <w:i/>
          <w:sz w:val="16"/>
          <w:szCs w:val="16"/>
          <w:u w:val="single"/>
        </w:rPr>
        <w:lastRenderedPageBreak/>
        <w:t>JAMESTOWN CANCER CARE SCHOLARSHIP</w:t>
      </w:r>
    </w:p>
    <w:p w14:paraId="5AE218F7" w14:textId="6AA0FB1A" w:rsidR="00347262" w:rsidRDefault="00746B6B" w:rsidP="00682D3E">
      <w:pPr>
        <w:pStyle w:val="NoSpacing"/>
        <w:rPr>
          <w:sz w:val="16"/>
          <w:szCs w:val="16"/>
        </w:rPr>
      </w:pPr>
      <w:r>
        <w:rPr>
          <w:sz w:val="16"/>
          <w:szCs w:val="16"/>
        </w:rPr>
        <w:t>GPA, student need and community service</w:t>
      </w:r>
    </w:p>
    <w:p w14:paraId="60F88E4F" w14:textId="77777777" w:rsidR="00746B6B" w:rsidRPr="008221A0" w:rsidRDefault="00746B6B" w:rsidP="00682D3E">
      <w:pPr>
        <w:pStyle w:val="NoSpacing"/>
        <w:rPr>
          <w:sz w:val="16"/>
          <w:szCs w:val="16"/>
        </w:rPr>
      </w:pPr>
    </w:p>
    <w:p w14:paraId="2EE4A575" w14:textId="77777777" w:rsidR="00347262" w:rsidRPr="008221A0" w:rsidRDefault="00347262" w:rsidP="00682D3E">
      <w:pPr>
        <w:pStyle w:val="NoSpacing"/>
        <w:rPr>
          <w:b/>
          <w:i/>
          <w:sz w:val="16"/>
          <w:szCs w:val="16"/>
          <w:u w:val="single"/>
        </w:rPr>
      </w:pPr>
      <w:r w:rsidRPr="008221A0">
        <w:rPr>
          <w:b/>
          <w:i/>
          <w:sz w:val="16"/>
          <w:szCs w:val="16"/>
          <w:u w:val="single"/>
        </w:rPr>
        <w:t>JAMESTOWN/SILVERCREEK/GREENEVIEW HIGH SCHOOL ALUMNI ASSOCIATION SCHOLARSHIP*</w:t>
      </w:r>
    </w:p>
    <w:p w14:paraId="14AC384C" w14:textId="77777777" w:rsidR="00682D3E" w:rsidRDefault="00C85478" w:rsidP="00682D3E">
      <w:pPr>
        <w:pStyle w:val="NoSpacing"/>
        <w:rPr>
          <w:sz w:val="16"/>
          <w:szCs w:val="16"/>
        </w:rPr>
      </w:pPr>
      <w:proofErr w:type="gramStart"/>
      <w:r w:rsidRPr="008221A0">
        <w:rPr>
          <w:sz w:val="16"/>
          <w:szCs w:val="16"/>
        </w:rPr>
        <w:t>School activities, community service, educational plans and leadership.</w:t>
      </w:r>
      <w:proofErr w:type="gramEnd"/>
      <w:r w:rsidRPr="008221A0">
        <w:rPr>
          <w:sz w:val="16"/>
          <w:szCs w:val="16"/>
        </w:rPr>
        <w:t xml:space="preserve">  </w:t>
      </w:r>
      <w:proofErr w:type="gramStart"/>
      <w:r w:rsidRPr="008221A0">
        <w:rPr>
          <w:sz w:val="16"/>
          <w:szCs w:val="16"/>
        </w:rPr>
        <w:t>Two at $500 each.</w:t>
      </w:r>
      <w:proofErr w:type="gramEnd"/>
    </w:p>
    <w:p w14:paraId="154AB9FB" w14:textId="77777777" w:rsidR="00EF64C7" w:rsidRDefault="00EF64C7" w:rsidP="00682D3E">
      <w:pPr>
        <w:pStyle w:val="NoSpacing"/>
        <w:rPr>
          <w:sz w:val="16"/>
          <w:szCs w:val="16"/>
        </w:rPr>
      </w:pPr>
    </w:p>
    <w:p w14:paraId="3006A271" w14:textId="77777777" w:rsidR="00C85478" w:rsidRPr="008221A0" w:rsidRDefault="00C85478" w:rsidP="00682D3E">
      <w:pPr>
        <w:pStyle w:val="NoSpacing"/>
        <w:rPr>
          <w:b/>
          <w:i/>
          <w:sz w:val="16"/>
          <w:szCs w:val="16"/>
          <w:u w:val="single"/>
        </w:rPr>
      </w:pPr>
      <w:r w:rsidRPr="008221A0">
        <w:rPr>
          <w:b/>
          <w:i/>
          <w:sz w:val="16"/>
          <w:szCs w:val="16"/>
          <w:u w:val="single"/>
        </w:rPr>
        <w:t>JAMESTOWN YOUTH CHEERLEADER SCHOLARSHIP*</w:t>
      </w:r>
    </w:p>
    <w:p w14:paraId="09928320" w14:textId="77777777" w:rsidR="00C85478" w:rsidRDefault="00C85478" w:rsidP="00682D3E">
      <w:pPr>
        <w:pStyle w:val="NoSpacing"/>
        <w:rPr>
          <w:sz w:val="16"/>
          <w:szCs w:val="16"/>
        </w:rPr>
      </w:pPr>
      <w:r w:rsidRPr="008221A0">
        <w:rPr>
          <w:sz w:val="16"/>
          <w:szCs w:val="16"/>
        </w:rPr>
        <w:t>Graduating female student who participated in the Jamestown Youth Cheerleading, Greeneview Junior High Cheerleading, and Greeneview High School Cheerleading programs.  In addition to years of commitment on the sidelines:  the student should be a leader on and off of the field, have a strong academic portfolio (GPA), participate in community service and financial need.</w:t>
      </w:r>
    </w:p>
    <w:p w14:paraId="24B05263" w14:textId="77777777" w:rsidR="00C85478" w:rsidRPr="008221A0" w:rsidRDefault="00C85478" w:rsidP="00682D3E">
      <w:pPr>
        <w:pStyle w:val="NoSpacing"/>
        <w:rPr>
          <w:sz w:val="16"/>
          <w:szCs w:val="16"/>
        </w:rPr>
      </w:pPr>
    </w:p>
    <w:p w14:paraId="1B5561C1" w14:textId="77777777" w:rsidR="00C85478" w:rsidRPr="008221A0" w:rsidRDefault="00C85478" w:rsidP="00682D3E">
      <w:pPr>
        <w:pStyle w:val="NoSpacing"/>
        <w:rPr>
          <w:b/>
          <w:i/>
          <w:sz w:val="16"/>
          <w:szCs w:val="16"/>
          <w:u w:val="single"/>
        </w:rPr>
      </w:pPr>
      <w:r w:rsidRPr="008221A0">
        <w:rPr>
          <w:b/>
          <w:i/>
          <w:sz w:val="16"/>
          <w:szCs w:val="16"/>
          <w:u w:val="single"/>
        </w:rPr>
        <w:t>JAMESTOWN YOUTH FOOTBALL SCHOLARSHIP*</w:t>
      </w:r>
    </w:p>
    <w:p w14:paraId="3593EF06" w14:textId="77777777" w:rsidR="00C85478" w:rsidRDefault="00C85478" w:rsidP="00682D3E">
      <w:pPr>
        <w:pStyle w:val="NoSpacing"/>
        <w:rPr>
          <w:sz w:val="16"/>
          <w:szCs w:val="16"/>
        </w:rPr>
      </w:pPr>
      <w:r w:rsidRPr="008221A0">
        <w:rPr>
          <w:sz w:val="16"/>
          <w:szCs w:val="16"/>
        </w:rPr>
        <w:t>Graduating male student who participated in the Jamestown Youth Football, Greeneview Junior High Football, and Greeneview High School Football programs.  In addition to years of commitment to the gridiron:  the student should be a leader on and off of the field, have a strong academic portfolio (GPA), participate in community service, and financial need.</w:t>
      </w:r>
    </w:p>
    <w:p w14:paraId="07457EB8" w14:textId="77777777" w:rsidR="0078095A" w:rsidRDefault="0078095A" w:rsidP="00682D3E">
      <w:pPr>
        <w:pStyle w:val="NoSpacing"/>
        <w:rPr>
          <w:sz w:val="16"/>
          <w:szCs w:val="16"/>
        </w:rPr>
      </w:pPr>
    </w:p>
    <w:p w14:paraId="101AFB8A" w14:textId="77B36335" w:rsidR="0078095A" w:rsidRPr="008221A0" w:rsidRDefault="0078095A" w:rsidP="0078095A">
      <w:pPr>
        <w:pStyle w:val="NoSpacing"/>
        <w:rPr>
          <w:b/>
          <w:i/>
          <w:sz w:val="16"/>
          <w:szCs w:val="16"/>
          <w:u w:val="single"/>
        </w:rPr>
      </w:pPr>
      <w:r w:rsidRPr="008221A0">
        <w:rPr>
          <w:b/>
          <w:i/>
          <w:sz w:val="16"/>
          <w:szCs w:val="16"/>
          <w:u w:val="single"/>
        </w:rPr>
        <w:t>KENNY HAUPRICH SCHOLARSHIP</w:t>
      </w:r>
      <w:r w:rsidR="000A25F4">
        <w:rPr>
          <w:b/>
          <w:i/>
          <w:sz w:val="16"/>
          <w:szCs w:val="16"/>
          <w:u w:val="single"/>
        </w:rPr>
        <w:t>*</w:t>
      </w:r>
    </w:p>
    <w:p w14:paraId="7630946D" w14:textId="77777777" w:rsidR="0078095A" w:rsidRDefault="0078095A" w:rsidP="0078095A">
      <w:pPr>
        <w:pStyle w:val="NoSpacing"/>
        <w:rPr>
          <w:sz w:val="16"/>
          <w:szCs w:val="16"/>
        </w:rPr>
      </w:pPr>
      <w:r w:rsidRPr="008221A0">
        <w:rPr>
          <w:sz w:val="16"/>
          <w:szCs w:val="16"/>
        </w:rPr>
        <w:t xml:space="preserve">GPA 2.4.  Applicants must have </w:t>
      </w:r>
      <w:r>
        <w:rPr>
          <w:sz w:val="16"/>
          <w:szCs w:val="16"/>
        </w:rPr>
        <w:t>played a sport or participated in band, choir or sensations.  Must type one page essay on "What your country means to you?"  Amount Varies.</w:t>
      </w:r>
    </w:p>
    <w:p w14:paraId="40BB1BC0" w14:textId="77777777" w:rsidR="00C85478" w:rsidRPr="008221A0" w:rsidRDefault="00C85478" w:rsidP="00682D3E">
      <w:pPr>
        <w:pStyle w:val="NoSpacing"/>
        <w:rPr>
          <w:sz w:val="16"/>
          <w:szCs w:val="16"/>
        </w:rPr>
      </w:pPr>
    </w:p>
    <w:p w14:paraId="65245BDB" w14:textId="77777777" w:rsidR="00C85478" w:rsidRPr="008221A0" w:rsidRDefault="00C85478" w:rsidP="00682D3E">
      <w:pPr>
        <w:pStyle w:val="NoSpacing"/>
        <w:rPr>
          <w:b/>
          <w:i/>
          <w:sz w:val="16"/>
          <w:szCs w:val="16"/>
          <w:u w:val="single"/>
        </w:rPr>
      </w:pPr>
      <w:r w:rsidRPr="008221A0">
        <w:rPr>
          <w:b/>
          <w:i/>
          <w:sz w:val="16"/>
          <w:szCs w:val="16"/>
          <w:u w:val="single"/>
        </w:rPr>
        <w:t>LIONS CLUB SCHOLARSHIP*</w:t>
      </w:r>
    </w:p>
    <w:p w14:paraId="3EE4C8DC" w14:textId="6E37C23D" w:rsidR="00C85478" w:rsidRDefault="00C85478" w:rsidP="00682D3E">
      <w:pPr>
        <w:pStyle w:val="NoSpacing"/>
        <w:rPr>
          <w:sz w:val="16"/>
          <w:szCs w:val="16"/>
        </w:rPr>
      </w:pPr>
      <w:r w:rsidRPr="008221A0">
        <w:rPr>
          <w:sz w:val="16"/>
          <w:szCs w:val="16"/>
        </w:rPr>
        <w:t>GPA 2.5, service, leadership, activities, awards, goals.  $1,</w:t>
      </w:r>
      <w:r w:rsidR="00BF1D68">
        <w:rPr>
          <w:sz w:val="16"/>
          <w:szCs w:val="16"/>
        </w:rPr>
        <w:t>50</w:t>
      </w:r>
      <w:r w:rsidRPr="008221A0">
        <w:rPr>
          <w:sz w:val="16"/>
          <w:szCs w:val="16"/>
        </w:rPr>
        <w:t>0</w:t>
      </w:r>
    </w:p>
    <w:p w14:paraId="69FA73C4" w14:textId="77777777" w:rsidR="00C85478" w:rsidRPr="008221A0" w:rsidRDefault="00C85478" w:rsidP="00682D3E">
      <w:pPr>
        <w:pStyle w:val="NoSpacing"/>
        <w:rPr>
          <w:sz w:val="16"/>
          <w:szCs w:val="16"/>
        </w:rPr>
      </w:pPr>
    </w:p>
    <w:p w14:paraId="3C6BDE61" w14:textId="77777777" w:rsidR="00E91010" w:rsidRPr="008221A0" w:rsidRDefault="00E91010" w:rsidP="00682D3E">
      <w:pPr>
        <w:pStyle w:val="NoSpacing"/>
        <w:rPr>
          <w:b/>
          <w:i/>
          <w:sz w:val="16"/>
          <w:szCs w:val="16"/>
          <w:u w:val="single"/>
        </w:rPr>
      </w:pPr>
      <w:r w:rsidRPr="008221A0">
        <w:rPr>
          <w:b/>
          <w:i/>
          <w:sz w:val="16"/>
          <w:szCs w:val="16"/>
          <w:u w:val="single"/>
        </w:rPr>
        <w:t>OLLIE B. HIGHAM SCHOLARSHIP*</w:t>
      </w:r>
    </w:p>
    <w:p w14:paraId="113EFA05" w14:textId="1A821FE6" w:rsidR="00E91010" w:rsidRPr="008221A0" w:rsidRDefault="00E91010" w:rsidP="00682D3E">
      <w:pPr>
        <w:pStyle w:val="NoSpacing"/>
        <w:rPr>
          <w:sz w:val="16"/>
          <w:szCs w:val="16"/>
        </w:rPr>
      </w:pPr>
      <w:proofErr w:type="gramStart"/>
      <w:r w:rsidRPr="008221A0">
        <w:rPr>
          <w:sz w:val="16"/>
          <w:szCs w:val="16"/>
        </w:rPr>
        <w:t>Female student with financial need, scholastic achievement, and community and extracurricular involvement.</w:t>
      </w:r>
      <w:proofErr w:type="gramEnd"/>
      <w:r w:rsidRPr="008221A0">
        <w:rPr>
          <w:sz w:val="16"/>
          <w:szCs w:val="16"/>
        </w:rPr>
        <w:t xml:space="preserve">  Full and complete college scholarship at any </w:t>
      </w:r>
      <w:r w:rsidR="006D5F9A" w:rsidRPr="006D5F9A">
        <w:rPr>
          <w:b/>
          <w:color w:val="FF0000"/>
          <w:sz w:val="16"/>
          <w:szCs w:val="16"/>
        </w:rPr>
        <w:t>APPROVED</w:t>
      </w:r>
      <w:r w:rsidR="006D5F9A">
        <w:rPr>
          <w:sz w:val="16"/>
          <w:szCs w:val="16"/>
        </w:rPr>
        <w:t xml:space="preserve"> </w:t>
      </w:r>
      <w:proofErr w:type="gramStart"/>
      <w:r w:rsidRPr="008221A0">
        <w:rPr>
          <w:sz w:val="16"/>
          <w:szCs w:val="16"/>
        </w:rPr>
        <w:t>state of Ohio college</w:t>
      </w:r>
      <w:proofErr w:type="gramEnd"/>
      <w:r w:rsidRPr="008221A0">
        <w:rPr>
          <w:sz w:val="16"/>
          <w:szCs w:val="16"/>
        </w:rPr>
        <w:t xml:space="preserve"> or university and will include all tuition, room and board, and books for </w:t>
      </w:r>
      <w:r w:rsidR="00E54E32">
        <w:rPr>
          <w:sz w:val="16"/>
          <w:szCs w:val="16"/>
        </w:rPr>
        <w:t>four</w:t>
      </w:r>
      <w:r w:rsidRPr="008221A0">
        <w:rPr>
          <w:sz w:val="16"/>
          <w:szCs w:val="16"/>
        </w:rPr>
        <w:t xml:space="preserve"> years.</w:t>
      </w:r>
      <w:r w:rsidR="006D5F9A">
        <w:rPr>
          <w:sz w:val="16"/>
          <w:szCs w:val="16"/>
        </w:rPr>
        <w:t xml:space="preserve">  See approved list of colleges next to the scholarship application.</w:t>
      </w:r>
    </w:p>
    <w:p w14:paraId="380A4FEF" w14:textId="77777777" w:rsidR="00E91010" w:rsidRPr="008221A0" w:rsidRDefault="00E91010" w:rsidP="00682D3E">
      <w:pPr>
        <w:pStyle w:val="NoSpacing"/>
        <w:rPr>
          <w:sz w:val="16"/>
          <w:szCs w:val="16"/>
        </w:rPr>
      </w:pPr>
    </w:p>
    <w:p w14:paraId="7EA94D8D" w14:textId="77777777" w:rsidR="00E91010" w:rsidRPr="008221A0" w:rsidRDefault="00E91010" w:rsidP="00682D3E">
      <w:pPr>
        <w:pStyle w:val="NoSpacing"/>
        <w:rPr>
          <w:b/>
          <w:i/>
          <w:sz w:val="16"/>
          <w:szCs w:val="16"/>
          <w:u w:val="single"/>
        </w:rPr>
      </w:pPr>
      <w:r w:rsidRPr="008221A0">
        <w:rPr>
          <w:b/>
          <w:i/>
          <w:sz w:val="16"/>
          <w:szCs w:val="16"/>
          <w:u w:val="single"/>
        </w:rPr>
        <w:t>SILVERCREEK TOWNSHIP FIRE DEPARTMENT MEMORIAL SCHOLARSHIP*</w:t>
      </w:r>
    </w:p>
    <w:p w14:paraId="4011103C" w14:textId="77777777" w:rsidR="00E91010" w:rsidRDefault="00E91010" w:rsidP="00682D3E">
      <w:pPr>
        <w:pStyle w:val="NoSpacing"/>
        <w:rPr>
          <w:sz w:val="16"/>
          <w:szCs w:val="16"/>
        </w:rPr>
      </w:pPr>
      <w:r w:rsidRPr="008221A0">
        <w:rPr>
          <w:sz w:val="16"/>
          <w:szCs w:val="16"/>
        </w:rPr>
        <w:t>2.5 GPA, school and community service, future plans as a firefighter and/or paramedic.  $500</w:t>
      </w:r>
    </w:p>
    <w:p w14:paraId="04BAB60C" w14:textId="77777777" w:rsidR="00BA737F" w:rsidRDefault="00BA737F" w:rsidP="00682D3E">
      <w:pPr>
        <w:pStyle w:val="NoSpacing"/>
        <w:rPr>
          <w:sz w:val="16"/>
          <w:szCs w:val="16"/>
        </w:rPr>
      </w:pPr>
    </w:p>
    <w:p w14:paraId="4EF85ACA" w14:textId="77777777" w:rsidR="00F77D65" w:rsidRDefault="00F77D65" w:rsidP="00BA737F">
      <w:pPr>
        <w:pStyle w:val="NoSpacing"/>
        <w:rPr>
          <w:sz w:val="16"/>
          <w:szCs w:val="16"/>
        </w:rPr>
      </w:pPr>
    </w:p>
    <w:p w14:paraId="52A1BC97" w14:textId="77777777" w:rsidR="00E91010" w:rsidRPr="008221A0" w:rsidRDefault="00E91010" w:rsidP="00C35675">
      <w:pPr>
        <w:pStyle w:val="NoSpacing"/>
        <w:rPr>
          <w:b/>
          <w:i/>
          <w:u w:val="single"/>
        </w:rPr>
      </w:pPr>
      <w:r w:rsidRPr="008221A0">
        <w:rPr>
          <w:b/>
          <w:i/>
        </w:rPr>
        <w:t>SCHOLARSHIPS WHICH</w:t>
      </w:r>
      <w:r w:rsidRPr="008221A0">
        <w:rPr>
          <w:b/>
          <w:i/>
          <w:u w:val="single"/>
        </w:rPr>
        <w:t xml:space="preserve"> </w:t>
      </w:r>
      <w:r w:rsidRPr="008221A0">
        <w:rPr>
          <w:b/>
          <w:i/>
          <w:u w:val="double"/>
        </w:rPr>
        <w:t>REQUIRE ONLY THE GREENEVIEW SCHOLARSHIP APPLICATION</w:t>
      </w:r>
    </w:p>
    <w:p w14:paraId="21CCC0B4" w14:textId="77777777" w:rsidR="00054435" w:rsidRPr="008221A0" w:rsidRDefault="00054435" w:rsidP="00E91010">
      <w:pPr>
        <w:pStyle w:val="NoSpacing"/>
        <w:jc w:val="center"/>
        <w:rPr>
          <w:b/>
          <w:i/>
          <w:sz w:val="16"/>
          <w:szCs w:val="16"/>
          <w:u w:val="single"/>
        </w:rPr>
      </w:pPr>
    </w:p>
    <w:p w14:paraId="470976AF" w14:textId="77777777" w:rsidR="00643979" w:rsidRDefault="00643979" w:rsidP="00643979">
      <w:pPr>
        <w:pStyle w:val="NoSpacing"/>
        <w:rPr>
          <w:b/>
          <w:i/>
          <w:sz w:val="16"/>
          <w:szCs w:val="16"/>
          <w:u w:val="single"/>
        </w:rPr>
      </w:pPr>
      <w:r>
        <w:rPr>
          <w:b/>
          <w:i/>
          <w:sz w:val="16"/>
          <w:szCs w:val="16"/>
          <w:u w:val="single"/>
        </w:rPr>
        <w:t>DELORES PERSINGER MEMORIAL GHS FFA SCHOLARSHIP</w:t>
      </w:r>
      <w:r w:rsidR="007F200E">
        <w:rPr>
          <w:b/>
          <w:i/>
          <w:sz w:val="16"/>
          <w:szCs w:val="16"/>
          <w:u w:val="single"/>
        </w:rPr>
        <w:t xml:space="preserve">  </w:t>
      </w:r>
    </w:p>
    <w:p w14:paraId="511AE161" w14:textId="77777777" w:rsidR="00093A20" w:rsidRPr="00093A20" w:rsidRDefault="00093A20" w:rsidP="00643979">
      <w:pPr>
        <w:pStyle w:val="NoSpacing"/>
        <w:rPr>
          <w:sz w:val="16"/>
          <w:szCs w:val="16"/>
        </w:rPr>
      </w:pPr>
      <w:r>
        <w:rPr>
          <w:sz w:val="16"/>
          <w:szCs w:val="16"/>
        </w:rPr>
        <w:t>FFA Member, Academics, &amp; Community Service $500</w:t>
      </w:r>
    </w:p>
    <w:p w14:paraId="0F451CDC" w14:textId="77777777" w:rsidR="00643979" w:rsidRDefault="00643979" w:rsidP="00643979">
      <w:pPr>
        <w:pStyle w:val="NoSpacing"/>
        <w:rPr>
          <w:b/>
          <w:i/>
          <w:sz w:val="16"/>
          <w:szCs w:val="16"/>
          <w:u w:val="single"/>
        </w:rPr>
      </w:pPr>
    </w:p>
    <w:p w14:paraId="6970D67F" w14:textId="77777777" w:rsidR="00643979" w:rsidRPr="008221A0" w:rsidRDefault="00643979" w:rsidP="00643979">
      <w:pPr>
        <w:pStyle w:val="NoSpacing"/>
        <w:rPr>
          <w:b/>
          <w:i/>
          <w:sz w:val="16"/>
          <w:szCs w:val="16"/>
          <w:u w:val="single"/>
        </w:rPr>
      </w:pPr>
      <w:r w:rsidRPr="008221A0">
        <w:rPr>
          <w:b/>
          <w:i/>
          <w:sz w:val="16"/>
          <w:szCs w:val="16"/>
          <w:u w:val="single"/>
        </w:rPr>
        <w:t>CAMPBELL MEMORIAL SCHOLARSHIP</w:t>
      </w:r>
    </w:p>
    <w:p w14:paraId="28E1B748" w14:textId="707B4316" w:rsidR="00643979" w:rsidRDefault="00643979" w:rsidP="00643979">
      <w:pPr>
        <w:pStyle w:val="NoSpacing"/>
        <w:rPr>
          <w:sz w:val="16"/>
          <w:szCs w:val="16"/>
        </w:rPr>
      </w:pPr>
      <w:r w:rsidRPr="008221A0">
        <w:rPr>
          <w:sz w:val="16"/>
          <w:szCs w:val="16"/>
        </w:rPr>
        <w:t xml:space="preserve">Male or female from farming family, good character, financial need, volunteer service, activities, essay.  </w:t>
      </w:r>
      <w:r w:rsidR="00B072F9">
        <w:rPr>
          <w:sz w:val="16"/>
          <w:szCs w:val="16"/>
        </w:rPr>
        <w:t>Amount varies</w:t>
      </w:r>
      <w:r w:rsidRPr="008221A0">
        <w:rPr>
          <w:sz w:val="16"/>
          <w:szCs w:val="16"/>
        </w:rPr>
        <w:t>.</w:t>
      </w:r>
    </w:p>
    <w:p w14:paraId="5022F78F" w14:textId="77777777" w:rsidR="007F6F41" w:rsidRDefault="007F6F41" w:rsidP="00643979">
      <w:pPr>
        <w:pStyle w:val="NoSpacing"/>
        <w:rPr>
          <w:sz w:val="16"/>
          <w:szCs w:val="16"/>
        </w:rPr>
      </w:pPr>
    </w:p>
    <w:p w14:paraId="687FFCCB" w14:textId="02849930" w:rsidR="007F6F41" w:rsidRDefault="007F6F41" w:rsidP="00643979">
      <w:pPr>
        <w:pStyle w:val="NoSpacing"/>
        <w:rPr>
          <w:b/>
          <w:i/>
          <w:sz w:val="16"/>
          <w:szCs w:val="16"/>
          <w:u w:val="single"/>
        </w:rPr>
      </w:pPr>
      <w:r w:rsidRPr="007F6F41">
        <w:rPr>
          <w:b/>
          <w:i/>
          <w:sz w:val="16"/>
          <w:szCs w:val="16"/>
          <w:u w:val="single"/>
        </w:rPr>
        <w:t>CIERA GREENE MEMORIAL SCHOLARSHIP</w:t>
      </w:r>
    </w:p>
    <w:p w14:paraId="1F800954" w14:textId="0CBD1061" w:rsidR="007F6F41" w:rsidRPr="007F6F41" w:rsidRDefault="007F6F41" w:rsidP="00643979">
      <w:pPr>
        <w:pStyle w:val="NoSpacing"/>
        <w:rPr>
          <w:sz w:val="16"/>
          <w:szCs w:val="16"/>
        </w:rPr>
      </w:pPr>
      <w:r>
        <w:rPr>
          <w:sz w:val="16"/>
          <w:szCs w:val="16"/>
        </w:rPr>
        <w:t>Ciera Greene graduated with the Class of 2009.  She was working at a Corrections Facility when she passed away this past fall.  Her family would like to honor her memory by awarding this scholarship to a female who plays sports and plans to attend a 2-4 year school.  Preference will be given to students who plan a career in Law Enforcement.</w:t>
      </w:r>
    </w:p>
    <w:p w14:paraId="77881C71" w14:textId="77777777" w:rsidR="00A345B8" w:rsidRDefault="00A345B8" w:rsidP="00643979">
      <w:pPr>
        <w:pStyle w:val="NoSpacing"/>
        <w:rPr>
          <w:sz w:val="16"/>
          <w:szCs w:val="16"/>
        </w:rPr>
      </w:pPr>
    </w:p>
    <w:p w14:paraId="3AEF3165" w14:textId="2FA4EE5F" w:rsidR="005F088A" w:rsidRDefault="00A345B8" w:rsidP="00B453EC">
      <w:pPr>
        <w:pStyle w:val="NoSpacing"/>
        <w:rPr>
          <w:rFonts w:eastAsia="Times New Roman" w:cs="Times New Roman"/>
          <w:sz w:val="16"/>
          <w:szCs w:val="16"/>
        </w:rPr>
      </w:pPr>
      <w:r w:rsidRPr="00A345B8">
        <w:rPr>
          <w:b/>
          <w:i/>
          <w:sz w:val="16"/>
          <w:szCs w:val="16"/>
          <w:u w:val="single"/>
        </w:rPr>
        <w:t>CONNOR JAMES WALLACE MEMORIAL SCHOLARSHIP</w:t>
      </w:r>
      <w:r w:rsidRPr="00A345B8">
        <w:rPr>
          <w:sz w:val="16"/>
          <w:szCs w:val="16"/>
        </w:rPr>
        <w:t xml:space="preserve"> - </w:t>
      </w:r>
      <w:r w:rsidRPr="00A345B8">
        <w:rPr>
          <w:rFonts w:eastAsia="Times New Roman" w:cs="Times New Roman"/>
          <w:sz w:val="16"/>
          <w:szCs w:val="16"/>
        </w:rPr>
        <w:t xml:space="preserve">Connor is a former Greeneview student who passed away the summer before his sophomore year. Connor was an athlete at Greeneview on the Greeneview Boys Soccer team and Greeneview Wrestling Team. Connor was also on the Honor Roll and received his Academic Letter his freshman year. </w:t>
      </w:r>
      <w:r>
        <w:rPr>
          <w:rFonts w:eastAsia="Times New Roman" w:cs="Times New Roman"/>
          <w:sz w:val="16"/>
          <w:szCs w:val="16"/>
        </w:rPr>
        <w:t xml:space="preserve"> </w:t>
      </w:r>
      <w:r w:rsidRPr="00A345B8">
        <w:rPr>
          <w:rFonts w:eastAsia="Times New Roman" w:cs="Times New Roman"/>
          <w:sz w:val="16"/>
          <w:szCs w:val="16"/>
        </w:rPr>
        <w:t xml:space="preserve">This Scholarship was setup in his honor and </w:t>
      </w:r>
      <w:r w:rsidRPr="005F088A">
        <w:rPr>
          <w:rFonts w:eastAsia="Times New Roman" w:cs="Times New Roman"/>
          <w:b/>
          <w:sz w:val="16"/>
          <w:szCs w:val="16"/>
        </w:rPr>
        <w:t>will be awarded to three Greeneview Seniors</w:t>
      </w:r>
      <w:r w:rsidRPr="00A345B8">
        <w:rPr>
          <w:rFonts w:eastAsia="Times New Roman" w:cs="Times New Roman"/>
          <w:sz w:val="16"/>
          <w:szCs w:val="16"/>
        </w:rPr>
        <w:t xml:space="preserve">. One who has participated on Greeneview Soccer Team (Boys or Girls), one who participated on the Greeneview Wrestling Team, and one for Academic </w:t>
      </w:r>
      <w:proofErr w:type="gramStart"/>
      <w:r w:rsidRPr="00A345B8">
        <w:rPr>
          <w:rFonts w:eastAsia="Times New Roman" w:cs="Times New Roman"/>
          <w:sz w:val="16"/>
          <w:szCs w:val="16"/>
        </w:rPr>
        <w:t>achievement.</w:t>
      </w:r>
      <w:proofErr w:type="gramEnd"/>
      <w:r w:rsidRPr="00A345B8">
        <w:rPr>
          <w:rFonts w:eastAsia="Times New Roman" w:cs="Times New Roman"/>
          <w:sz w:val="16"/>
          <w:szCs w:val="16"/>
        </w:rPr>
        <w:t xml:space="preserve"> The </w:t>
      </w:r>
      <w:r w:rsidR="008331FE">
        <w:rPr>
          <w:rFonts w:eastAsia="Times New Roman" w:cs="Times New Roman"/>
          <w:sz w:val="16"/>
          <w:szCs w:val="16"/>
        </w:rPr>
        <w:t>award amount varies</w:t>
      </w:r>
      <w:r w:rsidRPr="00A345B8">
        <w:rPr>
          <w:rFonts w:eastAsia="Times New Roman" w:cs="Times New Roman"/>
          <w:sz w:val="16"/>
          <w:szCs w:val="16"/>
        </w:rPr>
        <w:t>.</w:t>
      </w:r>
      <w:r>
        <w:rPr>
          <w:rFonts w:eastAsia="Times New Roman" w:cs="Times New Roman"/>
          <w:sz w:val="16"/>
          <w:szCs w:val="16"/>
        </w:rPr>
        <w:t xml:space="preserve">  </w:t>
      </w:r>
      <w:r w:rsidRPr="00A345B8">
        <w:rPr>
          <w:rFonts w:eastAsia="Times New Roman" w:cs="Times New Roman"/>
          <w:sz w:val="16"/>
          <w:szCs w:val="16"/>
        </w:rPr>
        <w:t>Criteria:</w:t>
      </w:r>
      <w:r>
        <w:rPr>
          <w:rFonts w:eastAsia="Times New Roman" w:cs="Times New Roman"/>
          <w:sz w:val="16"/>
          <w:szCs w:val="16"/>
        </w:rPr>
        <w:t xml:space="preserve">  </w:t>
      </w:r>
      <w:r w:rsidRPr="00A345B8">
        <w:rPr>
          <w:rFonts w:eastAsia="Times New Roman" w:cs="Times New Roman"/>
          <w:b/>
          <w:sz w:val="16"/>
          <w:szCs w:val="16"/>
        </w:rPr>
        <w:t>Soccer</w:t>
      </w:r>
      <w:r w:rsidRPr="00A345B8">
        <w:rPr>
          <w:rFonts w:eastAsia="Times New Roman" w:cs="Times New Roman"/>
          <w:sz w:val="16"/>
          <w:szCs w:val="16"/>
        </w:rPr>
        <w:t xml:space="preserve"> - Must have been a member of the Greeneview HS Soccer Team minimum 1</w:t>
      </w:r>
      <w:r>
        <w:rPr>
          <w:rFonts w:eastAsia="Times New Roman" w:cs="Times New Roman"/>
          <w:sz w:val="16"/>
          <w:szCs w:val="16"/>
        </w:rPr>
        <w:t xml:space="preserve"> </w:t>
      </w:r>
      <w:r w:rsidRPr="00A345B8">
        <w:rPr>
          <w:rFonts w:eastAsia="Times New Roman" w:cs="Times New Roman"/>
          <w:sz w:val="16"/>
          <w:szCs w:val="16"/>
        </w:rPr>
        <w:t>y</w:t>
      </w:r>
      <w:r>
        <w:rPr>
          <w:rFonts w:eastAsia="Times New Roman" w:cs="Times New Roman"/>
          <w:sz w:val="16"/>
          <w:szCs w:val="16"/>
        </w:rPr>
        <w:t>ea</w:t>
      </w:r>
      <w:r w:rsidRPr="00A345B8">
        <w:rPr>
          <w:rFonts w:eastAsia="Times New Roman" w:cs="Times New Roman"/>
          <w:sz w:val="16"/>
          <w:szCs w:val="16"/>
        </w:rPr>
        <w:t>r.</w:t>
      </w:r>
      <w:r>
        <w:rPr>
          <w:rFonts w:eastAsia="Times New Roman" w:cs="Times New Roman"/>
          <w:sz w:val="16"/>
          <w:szCs w:val="16"/>
        </w:rPr>
        <w:t xml:space="preserve">  </w:t>
      </w:r>
      <w:r w:rsidRPr="00A345B8">
        <w:rPr>
          <w:rFonts w:eastAsia="Times New Roman" w:cs="Times New Roman"/>
          <w:b/>
          <w:sz w:val="16"/>
          <w:szCs w:val="16"/>
        </w:rPr>
        <w:t>Wrestling</w:t>
      </w:r>
      <w:r w:rsidRPr="00A345B8">
        <w:rPr>
          <w:rFonts w:eastAsia="Times New Roman" w:cs="Times New Roman"/>
          <w:sz w:val="16"/>
          <w:szCs w:val="16"/>
        </w:rPr>
        <w:t xml:space="preserve"> - Must have been a member of Greenevie</w:t>
      </w:r>
      <w:r>
        <w:rPr>
          <w:rFonts w:eastAsia="Times New Roman" w:cs="Times New Roman"/>
          <w:sz w:val="16"/>
          <w:szCs w:val="16"/>
        </w:rPr>
        <w:t xml:space="preserve">w HS Wrestling Team minimum 1 year and </w:t>
      </w:r>
    </w:p>
    <w:p w14:paraId="072D970C" w14:textId="0546D213" w:rsidR="00B453EC" w:rsidRDefault="00A345B8" w:rsidP="00B453EC">
      <w:pPr>
        <w:pStyle w:val="NoSpacing"/>
        <w:rPr>
          <w:sz w:val="16"/>
          <w:szCs w:val="16"/>
        </w:rPr>
      </w:pPr>
      <w:proofErr w:type="gramStart"/>
      <w:r w:rsidRPr="00A345B8">
        <w:rPr>
          <w:rFonts w:eastAsia="Times New Roman" w:cs="Times New Roman"/>
          <w:b/>
          <w:sz w:val="16"/>
          <w:szCs w:val="16"/>
        </w:rPr>
        <w:t>Academic</w:t>
      </w:r>
      <w:r w:rsidRPr="00A345B8">
        <w:rPr>
          <w:rFonts w:eastAsia="Times New Roman" w:cs="Times New Roman"/>
          <w:sz w:val="16"/>
          <w:szCs w:val="16"/>
        </w:rPr>
        <w:t xml:space="preserve"> - Cumulative GPA 3.0 or above.</w:t>
      </w:r>
      <w:proofErr w:type="gramEnd"/>
      <w:r w:rsidRPr="00A345B8">
        <w:rPr>
          <w:rFonts w:eastAsia="Times New Roman" w:cs="Times New Roman"/>
          <w:sz w:val="16"/>
          <w:szCs w:val="16"/>
        </w:rPr>
        <w:br/>
        <w:t> </w:t>
      </w:r>
    </w:p>
    <w:p w14:paraId="06491C2F" w14:textId="77777777" w:rsidR="00054435" w:rsidRPr="008221A0" w:rsidRDefault="0018654B" w:rsidP="00054435">
      <w:pPr>
        <w:pStyle w:val="NoSpacing"/>
        <w:rPr>
          <w:b/>
          <w:i/>
          <w:sz w:val="16"/>
          <w:szCs w:val="16"/>
          <w:u w:val="single"/>
        </w:rPr>
      </w:pPr>
      <w:r w:rsidRPr="008221A0">
        <w:rPr>
          <w:b/>
          <w:i/>
          <w:sz w:val="16"/>
          <w:szCs w:val="16"/>
          <w:u w:val="single"/>
        </w:rPr>
        <w:t>GREENE COUNTY YOUTH ACTIVITY SCHOLARSHIP</w:t>
      </w:r>
    </w:p>
    <w:p w14:paraId="3DCAF856" w14:textId="0DEB8E58" w:rsidR="0018654B" w:rsidRPr="008221A0" w:rsidRDefault="0018654B" w:rsidP="00054435">
      <w:pPr>
        <w:pStyle w:val="NoSpacing"/>
        <w:rPr>
          <w:sz w:val="16"/>
          <w:szCs w:val="16"/>
        </w:rPr>
      </w:pPr>
      <w:r w:rsidRPr="008221A0">
        <w:rPr>
          <w:sz w:val="16"/>
          <w:szCs w:val="16"/>
        </w:rPr>
        <w:t xml:space="preserve">Deserving student </w:t>
      </w:r>
      <w:r w:rsidR="00A61B57">
        <w:rPr>
          <w:sz w:val="16"/>
          <w:szCs w:val="16"/>
        </w:rPr>
        <w:t xml:space="preserve">2 </w:t>
      </w:r>
      <w:r w:rsidR="005B611F">
        <w:rPr>
          <w:sz w:val="16"/>
          <w:szCs w:val="16"/>
        </w:rPr>
        <w:t>scholarships/amount varies.</w:t>
      </w:r>
    </w:p>
    <w:p w14:paraId="2EA5DD1A" w14:textId="77777777" w:rsidR="0018654B" w:rsidRPr="008221A0" w:rsidRDefault="0018654B" w:rsidP="00054435">
      <w:pPr>
        <w:pStyle w:val="NoSpacing"/>
        <w:rPr>
          <w:sz w:val="16"/>
          <w:szCs w:val="16"/>
        </w:rPr>
      </w:pPr>
    </w:p>
    <w:p w14:paraId="2C1FEA77" w14:textId="77777777" w:rsidR="0018654B" w:rsidRPr="008221A0" w:rsidRDefault="0018654B" w:rsidP="00054435">
      <w:pPr>
        <w:pStyle w:val="NoSpacing"/>
        <w:rPr>
          <w:b/>
          <w:i/>
          <w:sz w:val="16"/>
          <w:szCs w:val="16"/>
          <w:u w:val="single"/>
        </w:rPr>
      </w:pPr>
      <w:r w:rsidRPr="008221A0">
        <w:rPr>
          <w:b/>
          <w:i/>
          <w:sz w:val="16"/>
          <w:szCs w:val="16"/>
          <w:u w:val="single"/>
        </w:rPr>
        <w:t>GREENEVIEW ACADEMIC BOOSTERS SCHOLARSHIP</w:t>
      </w:r>
    </w:p>
    <w:p w14:paraId="5F729DA9" w14:textId="77777777" w:rsidR="0018654B" w:rsidRPr="008221A0" w:rsidRDefault="0018654B" w:rsidP="00054435">
      <w:pPr>
        <w:pStyle w:val="NoSpacing"/>
        <w:rPr>
          <w:sz w:val="16"/>
          <w:szCs w:val="16"/>
        </w:rPr>
      </w:pPr>
      <w:r w:rsidRPr="008221A0">
        <w:rPr>
          <w:sz w:val="16"/>
          <w:szCs w:val="16"/>
        </w:rPr>
        <w:t>GPA 3.0, academic G, good citizenship.  Two at $500</w:t>
      </w:r>
    </w:p>
    <w:p w14:paraId="4B1752B5" w14:textId="77777777" w:rsidR="0018654B" w:rsidRPr="008221A0" w:rsidRDefault="0018654B" w:rsidP="00054435">
      <w:pPr>
        <w:pStyle w:val="NoSpacing"/>
        <w:rPr>
          <w:sz w:val="16"/>
          <w:szCs w:val="16"/>
        </w:rPr>
      </w:pPr>
    </w:p>
    <w:p w14:paraId="58CCBC53" w14:textId="77777777" w:rsidR="0018654B" w:rsidRPr="008221A0" w:rsidRDefault="0018654B" w:rsidP="00054435">
      <w:pPr>
        <w:pStyle w:val="NoSpacing"/>
        <w:rPr>
          <w:b/>
          <w:i/>
          <w:sz w:val="16"/>
          <w:szCs w:val="16"/>
          <w:u w:val="single"/>
        </w:rPr>
      </w:pPr>
      <w:r w:rsidRPr="008221A0">
        <w:rPr>
          <w:b/>
          <w:i/>
          <w:sz w:val="16"/>
          <w:szCs w:val="16"/>
          <w:u w:val="single"/>
        </w:rPr>
        <w:t>GREENEVIEW EDUCATION ASSOCIATION SCHOLARSHIP</w:t>
      </w:r>
    </w:p>
    <w:p w14:paraId="41619C6F" w14:textId="77777777" w:rsidR="0018654B" w:rsidRPr="008221A0" w:rsidRDefault="0018654B" w:rsidP="00054435">
      <w:pPr>
        <w:pStyle w:val="NoSpacing"/>
        <w:rPr>
          <w:sz w:val="16"/>
          <w:szCs w:val="16"/>
        </w:rPr>
      </w:pPr>
      <w:r w:rsidRPr="008221A0">
        <w:rPr>
          <w:sz w:val="16"/>
          <w:szCs w:val="16"/>
        </w:rPr>
        <w:t>GPA 3.0, character, leadership, service, activities.  Amount varies.</w:t>
      </w:r>
    </w:p>
    <w:p w14:paraId="58BB37D2" w14:textId="77777777" w:rsidR="0018654B" w:rsidRPr="008221A0" w:rsidRDefault="0018654B" w:rsidP="00054435">
      <w:pPr>
        <w:pStyle w:val="NoSpacing"/>
        <w:rPr>
          <w:sz w:val="16"/>
          <w:szCs w:val="16"/>
        </w:rPr>
      </w:pPr>
    </w:p>
    <w:p w14:paraId="215969E7" w14:textId="77777777" w:rsidR="0018654B" w:rsidRPr="008221A0" w:rsidRDefault="0018654B" w:rsidP="00054435">
      <w:pPr>
        <w:pStyle w:val="NoSpacing"/>
        <w:rPr>
          <w:b/>
          <w:i/>
          <w:sz w:val="16"/>
          <w:szCs w:val="16"/>
          <w:u w:val="single"/>
        </w:rPr>
      </w:pPr>
      <w:r w:rsidRPr="008221A0">
        <w:rPr>
          <w:b/>
          <w:i/>
          <w:sz w:val="16"/>
          <w:szCs w:val="16"/>
          <w:u w:val="single"/>
        </w:rPr>
        <w:t>GREENEVIEW MUSIC BOOSTERS’ BAND SCHOLARSHIP</w:t>
      </w:r>
    </w:p>
    <w:p w14:paraId="65B76678" w14:textId="0498DB89" w:rsidR="00EF64C7" w:rsidRPr="008221A0" w:rsidRDefault="0018654B" w:rsidP="00054435">
      <w:pPr>
        <w:pStyle w:val="NoSpacing"/>
        <w:rPr>
          <w:sz w:val="16"/>
          <w:szCs w:val="16"/>
        </w:rPr>
      </w:pPr>
      <w:r w:rsidRPr="008221A0">
        <w:rPr>
          <w:sz w:val="16"/>
          <w:szCs w:val="16"/>
        </w:rPr>
        <w:t>Excels in instrumental music.  Displays musical accomplishment, shows leadership skills and a desire to improve his/her skills as a musician.  $300.</w:t>
      </w:r>
    </w:p>
    <w:p w14:paraId="0D214ECD" w14:textId="77777777" w:rsidR="0018654B" w:rsidRPr="008221A0" w:rsidRDefault="0018654B" w:rsidP="00054435">
      <w:pPr>
        <w:pStyle w:val="NoSpacing"/>
        <w:rPr>
          <w:sz w:val="16"/>
          <w:szCs w:val="16"/>
        </w:rPr>
      </w:pPr>
    </w:p>
    <w:p w14:paraId="51D8D32E" w14:textId="77777777" w:rsidR="0018654B" w:rsidRPr="008221A0" w:rsidRDefault="0018654B" w:rsidP="00054435">
      <w:pPr>
        <w:pStyle w:val="NoSpacing"/>
        <w:rPr>
          <w:b/>
          <w:i/>
          <w:sz w:val="16"/>
          <w:szCs w:val="16"/>
          <w:u w:val="single"/>
        </w:rPr>
      </w:pPr>
      <w:r w:rsidRPr="008221A0">
        <w:rPr>
          <w:b/>
          <w:i/>
          <w:sz w:val="16"/>
          <w:szCs w:val="16"/>
          <w:u w:val="single"/>
        </w:rPr>
        <w:t>GREENEVIEW MUSIC BOOSTERS’ CHOIR SCHOLARSHIP</w:t>
      </w:r>
    </w:p>
    <w:p w14:paraId="062A7B35" w14:textId="058CC8C1" w:rsidR="0018654B" w:rsidRPr="008221A0" w:rsidRDefault="0018654B" w:rsidP="00054435">
      <w:pPr>
        <w:pStyle w:val="NoSpacing"/>
        <w:rPr>
          <w:sz w:val="16"/>
          <w:szCs w:val="16"/>
        </w:rPr>
      </w:pPr>
      <w:r w:rsidRPr="008221A0">
        <w:rPr>
          <w:sz w:val="16"/>
          <w:szCs w:val="16"/>
        </w:rPr>
        <w:t xml:space="preserve">Excels in vocal music.  Displays musical accomplishment, shows leadership skills and a desire to improve his/her skills as a </w:t>
      </w:r>
      <w:r w:rsidR="007E6A45">
        <w:rPr>
          <w:sz w:val="16"/>
          <w:szCs w:val="16"/>
        </w:rPr>
        <w:t>vocalist</w:t>
      </w:r>
      <w:r w:rsidRPr="008221A0">
        <w:rPr>
          <w:sz w:val="16"/>
          <w:szCs w:val="16"/>
        </w:rPr>
        <w:t>.  $300.</w:t>
      </w:r>
    </w:p>
    <w:p w14:paraId="587E06C1" w14:textId="77777777" w:rsidR="00E279D1" w:rsidRDefault="00E279D1" w:rsidP="00054435">
      <w:pPr>
        <w:pStyle w:val="NoSpacing"/>
        <w:rPr>
          <w:b/>
          <w:i/>
          <w:sz w:val="16"/>
          <w:szCs w:val="16"/>
          <w:u w:val="single"/>
        </w:rPr>
      </w:pPr>
    </w:p>
    <w:p w14:paraId="26C55E85" w14:textId="77777777" w:rsidR="0018654B" w:rsidRPr="008221A0" w:rsidRDefault="0018654B" w:rsidP="00054435">
      <w:pPr>
        <w:pStyle w:val="NoSpacing"/>
        <w:rPr>
          <w:b/>
          <w:i/>
          <w:sz w:val="16"/>
          <w:szCs w:val="16"/>
          <w:u w:val="single"/>
        </w:rPr>
      </w:pPr>
      <w:r w:rsidRPr="008221A0">
        <w:rPr>
          <w:b/>
          <w:i/>
          <w:sz w:val="16"/>
          <w:szCs w:val="16"/>
          <w:u w:val="single"/>
        </w:rPr>
        <w:t>GREENEVIEW PARENT TEACHER ORGANIZATION SCHOLARSHIP</w:t>
      </w:r>
    </w:p>
    <w:p w14:paraId="7CC7EBFB" w14:textId="77777777" w:rsidR="0018654B" w:rsidRDefault="0018654B" w:rsidP="00054435">
      <w:pPr>
        <w:pStyle w:val="NoSpacing"/>
        <w:rPr>
          <w:sz w:val="16"/>
          <w:szCs w:val="16"/>
        </w:rPr>
      </w:pPr>
      <w:proofErr w:type="gramStart"/>
      <w:r w:rsidRPr="008221A0">
        <w:rPr>
          <w:sz w:val="16"/>
          <w:szCs w:val="16"/>
        </w:rPr>
        <w:t>GPA ,</w:t>
      </w:r>
      <w:proofErr w:type="gramEnd"/>
      <w:r w:rsidRPr="008221A0">
        <w:rPr>
          <w:sz w:val="16"/>
          <w:szCs w:val="16"/>
        </w:rPr>
        <w:t xml:space="preserve"> activities, educational plans, scholarships received, occupational plans, financial need.  $</w:t>
      </w:r>
      <w:r w:rsidR="00661E68">
        <w:rPr>
          <w:sz w:val="16"/>
          <w:szCs w:val="16"/>
        </w:rPr>
        <w:t>600</w:t>
      </w:r>
      <w:r w:rsidRPr="008221A0">
        <w:rPr>
          <w:sz w:val="16"/>
          <w:szCs w:val="16"/>
        </w:rPr>
        <w:t>.</w:t>
      </w:r>
    </w:p>
    <w:p w14:paraId="1CB4E9F5" w14:textId="77777777" w:rsidR="00956EA8" w:rsidRDefault="00956EA8" w:rsidP="00054435">
      <w:pPr>
        <w:pStyle w:val="NoSpacing"/>
        <w:rPr>
          <w:sz w:val="16"/>
          <w:szCs w:val="16"/>
        </w:rPr>
      </w:pPr>
    </w:p>
    <w:p w14:paraId="376DD98B" w14:textId="77777777" w:rsidR="00A61B57" w:rsidRDefault="00A61B57" w:rsidP="00054435">
      <w:pPr>
        <w:pStyle w:val="NoSpacing"/>
        <w:rPr>
          <w:sz w:val="16"/>
          <w:szCs w:val="16"/>
        </w:rPr>
      </w:pPr>
      <w:bookmarkStart w:id="0" w:name="_GoBack"/>
      <w:bookmarkEnd w:id="0"/>
    </w:p>
    <w:p w14:paraId="75300398" w14:textId="77777777" w:rsidR="008221A0" w:rsidRPr="008221A0" w:rsidRDefault="008221A0" w:rsidP="00054435">
      <w:pPr>
        <w:pStyle w:val="NoSpacing"/>
        <w:rPr>
          <w:sz w:val="16"/>
          <w:szCs w:val="16"/>
        </w:rPr>
      </w:pPr>
      <w:r w:rsidRPr="008221A0">
        <w:rPr>
          <w:b/>
          <w:sz w:val="16"/>
          <w:szCs w:val="16"/>
        </w:rPr>
        <w:t>The amount listed above for some scholarships may vary from year to year due to variations in the amount of money earned on individual accounts</w:t>
      </w:r>
      <w:r w:rsidRPr="008221A0">
        <w:rPr>
          <w:sz w:val="16"/>
          <w:szCs w:val="16"/>
        </w:rPr>
        <w:t>.</w:t>
      </w:r>
    </w:p>
    <w:p w14:paraId="4E06E158" w14:textId="77777777" w:rsidR="008221A0" w:rsidRPr="008221A0" w:rsidRDefault="008221A0" w:rsidP="00054435">
      <w:pPr>
        <w:pStyle w:val="NoSpacing"/>
        <w:rPr>
          <w:sz w:val="16"/>
          <w:szCs w:val="16"/>
        </w:rPr>
      </w:pPr>
    </w:p>
    <w:p w14:paraId="78FFC202" w14:textId="776EEEA6" w:rsidR="008221A0" w:rsidRPr="008221A0" w:rsidRDefault="008221A0" w:rsidP="00054435">
      <w:pPr>
        <w:pStyle w:val="NoSpacing"/>
        <w:rPr>
          <w:b/>
          <w:sz w:val="16"/>
          <w:szCs w:val="16"/>
        </w:rPr>
      </w:pPr>
      <w:r w:rsidRPr="008221A0">
        <w:rPr>
          <w:b/>
          <w:sz w:val="16"/>
          <w:szCs w:val="16"/>
        </w:rPr>
        <w:t xml:space="preserve">Additional Greeneview organizations may offer </w:t>
      </w:r>
      <w:r w:rsidR="008068BC" w:rsidRPr="008221A0">
        <w:rPr>
          <w:b/>
          <w:sz w:val="16"/>
          <w:szCs w:val="16"/>
        </w:rPr>
        <w:t>scholarships, which</w:t>
      </w:r>
      <w:r w:rsidRPr="008221A0">
        <w:rPr>
          <w:b/>
          <w:sz w:val="16"/>
          <w:szCs w:val="16"/>
        </w:rPr>
        <w:t xml:space="preserve"> are not coordinated by the Counselors’ Office.</w:t>
      </w:r>
    </w:p>
    <w:p w14:paraId="06C2CD27" w14:textId="77777777" w:rsidR="008221A0" w:rsidRPr="008221A0" w:rsidRDefault="008221A0" w:rsidP="00054435">
      <w:pPr>
        <w:pStyle w:val="NoSpacing"/>
        <w:rPr>
          <w:b/>
          <w:sz w:val="16"/>
          <w:szCs w:val="16"/>
        </w:rPr>
      </w:pPr>
    </w:p>
    <w:p w14:paraId="7A44FF8C" w14:textId="5D3122B9" w:rsidR="008221A0" w:rsidRPr="008221A0" w:rsidRDefault="008221A0" w:rsidP="00054435">
      <w:pPr>
        <w:pStyle w:val="NoSpacing"/>
        <w:rPr>
          <w:b/>
          <w:sz w:val="16"/>
          <w:szCs w:val="16"/>
        </w:rPr>
      </w:pPr>
      <w:r w:rsidRPr="008221A0">
        <w:rPr>
          <w:b/>
          <w:sz w:val="16"/>
          <w:szCs w:val="16"/>
        </w:rPr>
        <w:t xml:space="preserve">The winners of the scholarships listed above are not all selected by the same committee.  Many of the winners are selected by a </w:t>
      </w:r>
      <w:r w:rsidR="008068BC" w:rsidRPr="008221A0">
        <w:rPr>
          <w:b/>
          <w:sz w:val="16"/>
          <w:szCs w:val="16"/>
        </w:rPr>
        <w:t>committee, which</w:t>
      </w:r>
      <w:r w:rsidRPr="008221A0">
        <w:rPr>
          <w:b/>
          <w:sz w:val="16"/>
          <w:szCs w:val="16"/>
        </w:rPr>
        <w:t xml:space="preserve"> was determined by the donor of the scholarship.  It is therefore possible that some students will be selected for more than one scholarship.</w:t>
      </w:r>
    </w:p>
    <w:p w14:paraId="440C8868" w14:textId="77777777" w:rsidR="008221A0" w:rsidRPr="008221A0" w:rsidRDefault="008221A0" w:rsidP="00054435">
      <w:pPr>
        <w:pStyle w:val="NoSpacing"/>
        <w:rPr>
          <w:b/>
          <w:sz w:val="16"/>
          <w:szCs w:val="16"/>
        </w:rPr>
      </w:pPr>
    </w:p>
    <w:p w14:paraId="2FD9E303" w14:textId="77777777" w:rsidR="008221A0" w:rsidRPr="008221A0" w:rsidRDefault="008221A0" w:rsidP="00054435">
      <w:pPr>
        <w:pStyle w:val="NoSpacing"/>
        <w:rPr>
          <w:b/>
          <w:sz w:val="16"/>
          <w:szCs w:val="16"/>
        </w:rPr>
      </w:pPr>
      <w:r w:rsidRPr="008221A0">
        <w:rPr>
          <w:b/>
          <w:sz w:val="16"/>
          <w:szCs w:val="16"/>
        </w:rPr>
        <w:t>Students receiving the Higham scholarships will not be eligible to win any other scholarships coordinated by the Counselors’ Office.</w:t>
      </w:r>
    </w:p>
    <w:p w14:paraId="54E6ACC6" w14:textId="77777777" w:rsidR="008221A0" w:rsidRPr="008221A0" w:rsidRDefault="008221A0" w:rsidP="00054435">
      <w:pPr>
        <w:pStyle w:val="NoSpacing"/>
        <w:rPr>
          <w:b/>
          <w:sz w:val="16"/>
          <w:szCs w:val="16"/>
        </w:rPr>
      </w:pPr>
    </w:p>
    <w:p w14:paraId="71CE3097" w14:textId="77777777" w:rsidR="008221A0" w:rsidRDefault="008221A0" w:rsidP="00054435">
      <w:pPr>
        <w:pStyle w:val="NoSpacing"/>
        <w:rPr>
          <w:b/>
          <w:sz w:val="16"/>
          <w:szCs w:val="16"/>
        </w:rPr>
      </w:pPr>
    </w:p>
    <w:p w14:paraId="0E2B10FC" w14:textId="0BDC7606" w:rsidR="00EB1FC2" w:rsidRDefault="00EB1FC2" w:rsidP="00054435">
      <w:pPr>
        <w:pStyle w:val="NoSpacing"/>
        <w:rPr>
          <w:b/>
          <w:sz w:val="40"/>
          <w:szCs w:val="40"/>
        </w:rPr>
      </w:pPr>
      <w:r w:rsidRPr="00EB1FC2">
        <w:rPr>
          <w:b/>
          <w:sz w:val="40"/>
          <w:szCs w:val="40"/>
        </w:rPr>
        <w:t xml:space="preserve">THE ELMO B. HIGHAM AND OLLIE B. HIGHAM APPLICATIONS ARE DUE </w:t>
      </w:r>
      <w:r>
        <w:rPr>
          <w:b/>
          <w:sz w:val="40"/>
          <w:szCs w:val="40"/>
        </w:rPr>
        <w:t>BY 3PM</w:t>
      </w:r>
      <w:r w:rsidRPr="00EB1FC2">
        <w:rPr>
          <w:b/>
          <w:sz w:val="40"/>
          <w:szCs w:val="40"/>
        </w:rPr>
        <w:t xml:space="preserve">, WEDNESDAY, FEBRUARY </w:t>
      </w:r>
      <w:r w:rsidR="00D649F4">
        <w:rPr>
          <w:b/>
          <w:sz w:val="40"/>
          <w:szCs w:val="40"/>
        </w:rPr>
        <w:t>15</w:t>
      </w:r>
      <w:r w:rsidR="00643979" w:rsidRPr="00643979">
        <w:rPr>
          <w:b/>
          <w:sz w:val="40"/>
          <w:szCs w:val="40"/>
        </w:rPr>
        <w:t>th</w:t>
      </w:r>
      <w:r w:rsidRPr="00643979">
        <w:rPr>
          <w:b/>
          <w:sz w:val="40"/>
          <w:szCs w:val="40"/>
        </w:rPr>
        <w:t>, 201</w:t>
      </w:r>
      <w:r w:rsidR="00D649F4">
        <w:rPr>
          <w:b/>
          <w:sz w:val="40"/>
          <w:szCs w:val="40"/>
        </w:rPr>
        <w:t>7</w:t>
      </w:r>
    </w:p>
    <w:p w14:paraId="25375E67" w14:textId="77777777" w:rsidR="00EB1FC2" w:rsidRPr="00EB1FC2" w:rsidRDefault="00EB1FC2" w:rsidP="00054435">
      <w:pPr>
        <w:pStyle w:val="NoSpacing"/>
        <w:rPr>
          <w:b/>
          <w:sz w:val="40"/>
          <w:szCs w:val="40"/>
        </w:rPr>
      </w:pPr>
    </w:p>
    <w:p w14:paraId="582D5A80" w14:textId="01EE1395" w:rsidR="008221A0" w:rsidRPr="001F2A87" w:rsidRDefault="00EB1FC2" w:rsidP="00054435">
      <w:pPr>
        <w:pStyle w:val="NoSpacing"/>
        <w:rPr>
          <w:b/>
          <w:color w:val="FF0000"/>
          <w:sz w:val="40"/>
          <w:szCs w:val="40"/>
        </w:rPr>
      </w:pPr>
      <w:r w:rsidRPr="00EB1FC2">
        <w:rPr>
          <w:b/>
          <w:sz w:val="40"/>
          <w:szCs w:val="40"/>
        </w:rPr>
        <w:t xml:space="preserve">ALL OTHER </w:t>
      </w:r>
      <w:r w:rsidR="008221A0" w:rsidRPr="00EB1FC2">
        <w:rPr>
          <w:b/>
          <w:sz w:val="40"/>
          <w:szCs w:val="40"/>
        </w:rPr>
        <w:t xml:space="preserve">APPLICATIONS ARE DUE BY </w:t>
      </w:r>
      <w:r w:rsidRPr="00EB1FC2">
        <w:rPr>
          <w:b/>
          <w:sz w:val="40"/>
          <w:szCs w:val="40"/>
        </w:rPr>
        <w:t xml:space="preserve">3PM WEDNESDAY, </w:t>
      </w:r>
      <w:r w:rsidR="008221A0" w:rsidRPr="00EB1FC2">
        <w:rPr>
          <w:b/>
          <w:sz w:val="40"/>
          <w:szCs w:val="40"/>
        </w:rPr>
        <w:t xml:space="preserve">FEBRUARY </w:t>
      </w:r>
      <w:r w:rsidR="00D649F4">
        <w:rPr>
          <w:b/>
          <w:sz w:val="40"/>
          <w:szCs w:val="40"/>
        </w:rPr>
        <w:t>22ND</w:t>
      </w:r>
      <w:r w:rsidR="008221A0" w:rsidRPr="00643979">
        <w:rPr>
          <w:b/>
          <w:sz w:val="40"/>
          <w:szCs w:val="40"/>
        </w:rPr>
        <w:t>, 20</w:t>
      </w:r>
      <w:r w:rsidR="001F2A87" w:rsidRPr="00643979">
        <w:rPr>
          <w:b/>
          <w:sz w:val="40"/>
          <w:szCs w:val="40"/>
        </w:rPr>
        <w:t>1</w:t>
      </w:r>
      <w:r w:rsidR="00D649F4">
        <w:rPr>
          <w:b/>
          <w:sz w:val="40"/>
          <w:szCs w:val="40"/>
        </w:rPr>
        <w:t>7</w:t>
      </w:r>
    </w:p>
    <w:p w14:paraId="5EF5CC78" w14:textId="77777777" w:rsidR="00F4766F" w:rsidRDefault="00F4766F" w:rsidP="00054435">
      <w:pPr>
        <w:pStyle w:val="NoSpacing"/>
        <w:rPr>
          <w:b/>
          <w:sz w:val="40"/>
          <w:szCs w:val="40"/>
        </w:rPr>
      </w:pPr>
    </w:p>
    <w:p w14:paraId="16B20DFC" w14:textId="77777777" w:rsidR="00F4766F" w:rsidRPr="000660C1" w:rsidRDefault="007E55F2" w:rsidP="00054435">
      <w:pPr>
        <w:pStyle w:val="NoSpacing"/>
        <w:rPr>
          <w:b/>
          <w:sz w:val="56"/>
          <w:szCs w:val="56"/>
        </w:rPr>
      </w:pPr>
      <w:r>
        <w:rPr>
          <w:b/>
          <w:sz w:val="56"/>
          <w:szCs w:val="56"/>
        </w:rPr>
        <w:t>ALL APPLICATIONS ARE TO BE SUBMITTED ONLINE THROUGH THE GREENEVIEW GUIDANCE WEBSITE.</w:t>
      </w:r>
    </w:p>
    <w:p w14:paraId="47CF2FB9" w14:textId="77777777" w:rsidR="008221A0" w:rsidRDefault="008221A0" w:rsidP="00054435">
      <w:pPr>
        <w:pStyle w:val="NoSpacing"/>
        <w:rPr>
          <w:b/>
          <w:sz w:val="18"/>
          <w:szCs w:val="18"/>
        </w:rPr>
      </w:pPr>
    </w:p>
    <w:p w14:paraId="7266A85E" w14:textId="77777777" w:rsidR="008221A0" w:rsidRDefault="008221A0" w:rsidP="00054435">
      <w:pPr>
        <w:pStyle w:val="NoSpacing"/>
        <w:rPr>
          <w:b/>
          <w:sz w:val="18"/>
          <w:szCs w:val="18"/>
        </w:rPr>
      </w:pPr>
    </w:p>
    <w:p w14:paraId="67560805" w14:textId="77777777" w:rsidR="008221A0" w:rsidRDefault="008221A0" w:rsidP="00054435">
      <w:pPr>
        <w:pStyle w:val="NoSpacing"/>
        <w:rPr>
          <w:b/>
          <w:sz w:val="18"/>
          <w:szCs w:val="18"/>
        </w:rPr>
      </w:pPr>
    </w:p>
    <w:p w14:paraId="6A7E9AFB" w14:textId="77777777" w:rsidR="008221A0" w:rsidRPr="008221A0" w:rsidRDefault="008221A0" w:rsidP="00054435">
      <w:pPr>
        <w:pStyle w:val="NoSpacing"/>
        <w:rPr>
          <w:b/>
          <w:sz w:val="18"/>
          <w:szCs w:val="18"/>
        </w:rPr>
      </w:pPr>
    </w:p>
    <w:p w14:paraId="160C6FFE" w14:textId="77777777" w:rsidR="008D4339" w:rsidRPr="008D4339" w:rsidRDefault="008D4339" w:rsidP="00054435">
      <w:pPr>
        <w:pStyle w:val="NoSpacing"/>
        <w:rPr>
          <w:sz w:val="18"/>
          <w:szCs w:val="18"/>
        </w:rPr>
      </w:pPr>
    </w:p>
    <w:p w14:paraId="763130D2" w14:textId="77777777" w:rsidR="00054435" w:rsidRPr="00054435" w:rsidRDefault="00054435" w:rsidP="00054435">
      <w:pPr>
        <w:pStyle w:val="NoSpacing"/>
        <w:rPr>
          <w:sz w:val="18"/>
          <w:szCs w:val="18"/>
          <w:u w:val="double"/>
        </w:rPr>
      </w:pPr>
    </w:p>
    <w:p w14:paraId="582AE86A" w14:textId="77777777" w:rsidR="00054435" w:rsidRDefault="00054435" w:rsidP="00054435">
      <w:pPr>
        <w:pStyle w:val="NoSpacing"/>
        <w:rPr>
          <w:sz w:val="18"/>
          <w:szCs w:val="18"/>
        </w:rPr>
      </w:pPr>
    </w:p>
    <w:p w14:paraId="01231BBB" w14:textId="77777777" w:rsidR="00054435" w:rsidRPr="00054435" w:rsidRDefault="00054435" w:rsidP="00054435">
      <w:pPr>
        <w:pStyle w:val="NoSpacing"/>
        <w:rPr>
          <w:sz w:val="18"/>
          <w:szCs w:val="18"/>
        </w:rPr>
      </w:pPr>
    </w:p>
    <w:p w14:paraId="3AEB73A8" w14:textId="77777777" w:rsidR="00054435" w:rsidRPr="00054435" w:rsidRDefault="00054435" w:rsidP="00054435">
      <w:pPr>
        <w:pStyle w:val="NoSpacing"/>
        <w:rPr>
          <w:sz w:val="18"/>
          <w:szCs w:val="18"/>
        </w:rPr>
      </w:pPr>
    </w:p>
    <w:p w14:paraId="75C0B9A3" w14:textId="77777777" w:rsidR="00C85478" w:rsidRPr="00C85478" w:rsidRDefault="00C85478" w:rsidP="00682D3E">
      <w:pPr>
        <w:pStyle w:val="NoSpacing"/>
        <w:rPr>
          <w:sz w:val="18"/>
          <w:szCs w:val="18"/>
        </w:rPr>
      </w:pPr>
    </w:p>
    <w:p w14:paraId="7D9EA410" w14:textId="77777777" w:rsidR="00682D3E" w:rsidRPr="00682D3E" w:rsidRDefault="00682D3E" w:rsidP="00682D3E">
      <w:pPr>
        <w:pStyle w:val="NoSpacing"/>
      </w:pPr>
    </w:p>
    <w:p w14:paraId="4A08F1C6" w14:textId="77777777" w:rsidR="00682D3E" w:rsidRDefault="00682D3E" w:rsidP="00682D3E">
      <w:pPr>
        <w:jc w:val="center"/>
      </w:pPr>
    </w:p>
    <w:sectPr w:rsidR="00682D3E" w:rsidSect="000E6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725E" w14:textId="77777777" w:rsidR="00EE1B66" w:rsidRDefault="00EE1B66" w:rsidP="007F200E">
      <w:pPr>
        <w:spacing w:after="0" w:line="240" w:lineRule="auto"/>
      </w:pPr>
      <w:r>
        <w:separator/>
      </w:r>
    </w:p>
  </w:endnote>
  <w:endnote w:type="continuationSeparator" w:id="0">
    <w:p w14:paraId="122F3E39" w14:textId="77777777" w:rsidR="00EE1B66" w:rsidRDefault="00EE1B66" w:rsidP="007F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0B6D" w14:textId="77777777" w:rsidR="00EE1B66" w:rsidRDefault="00EE1B66" w:rsidP="007F200E">
      <w:pPr>
        <w:spacing w:after="0" w:line="240" w:lineRule="auto"/>
      </w:pPr>
      <w:r>
        <w:separator/>
      </w:r>
    </w:p>
  </w:footnote>
  <w:footnote w:type="continuationSeparator" w:id="0">
    <w:p w14:paraId="10753145" w14:textId="77777777" w:rsidR="00EE1B66" w:rsidRDefault="00EE1B66" w:rsidP="007F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D3E"/>
    <w:rsid w:val="000207E7"/>
    <w:rsid w:val="00054435"/>
    <w:rsid w:val="000660C1"/>
    <w:rsid w:val="00091F81"/>
    <w:rsid w:val="000930EF"/>
    <w:rsid w:val="00093A20"/>
    <w:rsid w:val="000A25F4"/>
    <w:rsid w:val="000C5FE9"/>
    <w:rsid w:val="000E64CF"/>
    <w:rsid w:val="00105E75"/>
    <w:rsid w:val="00163BE3"/>
    <w:rsid w:val="00177B8D"/>
    <w:rsid w:val="0018654B"/>
    <w:rsid w:val="00196CEF"/>
    <w:rsid w:val="001A67D1"/>
    <w:rsid w:val="001E37E2"/>
    <w:rsid w:val="001F2A87"/>
    <w:rsid w:val="001F3A5E"/>
    <w:rsid w:val="001F55A6"/>
    <w:rsid w:val="00221424"/>
    <w:rsid w:val="00233F48"/>
    <w:rsid w:val="00235379"/>
    <w:rsid w:val="00262C49"/>
    <w:rsid w:val="002A12C0"/>
    <w:rsid w:val="002A4329"/>
    <w:rsid w:val="002A5AB0"/>
    <w:rsid w:val="002A5B9C"/>
    <w:rsid w:val="002C7639"/>
    <w:rsid w:val="00315510"/>
    <w:rsid w:val="00347262"/>
    <w:rsid w:val="00350C60"/>
    <w:rsid w:val="00361B55"/>
    <w:rsid w:val="003A2195"/>
    <w:rsid w:val="003A77D7"/>
    <w:rsid w:val="003B0C16"/>
    <w:rsid w:val="003F4003"/>
    <w:rsid w:val="00406DF1"/>
    <w:rsid w:val="00430783"/>
    <w:rsid w:val="004707A5"/>
    <w:rsid w:val="00474761"/>
    <w:rsid w:val="00491E4E"/>
    <w:rsid w:val="00493F5E"/>
    <w:rsid w:val="0049749D"/>
    <w:rsid w:val="004B3DDF"/>
    <w:rsid w:val="004D1FA7"/>
    <w:rsid w:val="004E4E38"/>
    <w:rsid w:val="004F4FB4"/>
    <w:rsid w:val="005005C1"/>
    <w:rsid w:val="005247E6"/>
    <w:rsid w:val="005424EB"/>
    <w:rsid w:val="005518F5"/>
    <w:rsid w:val="00560DB9"/>
    <w:rsid w:val="00571C1C"/>
    <w:rsid w:val="00573D29"/>
    <w:rsid w:val="0059222F"/>
    <w:rsid w:val="005932BA"/>
    <w:rsid w:val="005B611F"/>
    <w:rsid w:val="005F088A"/>
    <w:rsid w:val="00606AAE"/>
    <w:rsid w:val="0064395B"/>
    <w:rsid w:val="00643979"/>
    <w:rsid w:val="00647691"/>
    <w:rsid w:val="00653E7B"/>
    <w:rsid w:val="00661E68"/>
    <w:rsid w:val="00672298"/>
    <w:rsid w:val="006729C5"/>
    <w:rsid w:val="00682D3E"/>
    <w:rsid w:val="006D5F9A"/>
    <w:rsid w:val="007141DA"/>
    <w:rsid w:val="0072117B"/>
    <w:rsid w:val="007245F7"/>
    <w:rsid w:val="00746B6B"/>
    <w:rsid w:val="00750658"/>
    <w:rsid w:val="0078095A"/>
    <w:rsid w:val="00791694"/>
    <w:rsid w:val="007A4A3C"/>
    <w:rsid w:val="007C46FE"/>
    <w:rsid w:val="007D19BF"/>
    <w:rsid w:val="007E55F2"/>
    <w:rsid w:val="007E6A45"/>
    <w:rsid w:val="007E7A79"/>
    <w:rsid w:val="007F200E"/>
    <w:rsid w:val="007F6F41"/>
    <w:rsid w:val="008068BC"/>
    <w:rsid w:val="008221A0"/>
    <w:rsid w:val="008331FE"/>
    <w:rsid w:val="0086706E"/>
    <w:rsid w:val="008D2C35"/>
    <w:rsid w:val="008D3308"/>
    <w:rsid w:val="008D4339"/>
    <w:rsid w:val="00923F24"/>
    <w:rsid w:val="00924CEF"/>
    <w:rsid w:val="00956EA8"/>
    <w:rsid w:val="009624AA"/>
    <w:rsid w:val="009B3A81"/>
    <w:rsid w:val="009C2DB8"/>
    <w:rsid w:val="009D02E5"/>
    <w:rsid w:val="009D2F7B"/>
    <w:rsid w:val="009F7A61"/>
    <w:rsid w:val="00A0102C"/>
    <w:rsid w:val="00A1593B"/>
    <w:rsid w:val="00A345B8"/>
    <w:rsid w:val="00A61B57"/>
    <w:rsid w:val="00A6795B"/>
    <w:rsid w:val="00A77C98"/>
    <w:rsid w:val="00A81A90"/>
    <w:rsid w:val="00A840B1"/>
    <w:rsid w:val="00AB6739"/>
    <w:rsid w:val="00AD388F"/>
    <w:rsid w:val="00B072F9"/>
    <w:rsid w:val="00B31B74"/>
    <w:rsid w:val="00B453EC"/>
    <w:rsid w:val="00B50DC5"/>
    <w:rsid w:val="00B83DA8"/>
    <w:rsid w:val="00B93252"/>
    <w:rsid w:val="00BA737F"/>
    <w:rsid w:val="00BE0954"/>
    <w:rsid w:val="00BE30BB"/>
    <w:rsid w:val="00BF1D68"/>
    <w:rsid w:val="00BF74C6"/>
    <w:rsid w:val="00C1487E"/>
    <w:rsid w:val="00C21DDA"/>
    <w:rsid w:val="00C35675"/>
    <w:rsid w:val="00C5056A"/>
    <w:rsid w:val="00C63E57"/>
    <w:rsid w:val="00C85478"/>
    <w:rsid w:val="00CD3AFF"/>
    <w:rsid w:val="00CD5752"/>
    <w:rsid w:val="00CF0229"/>
    <w:rsid w:val="00D25D01"/>
    <w:rsid w:val="00D35B96"/>
    <w:rsid w:val="00D413F3"/>
    <w:rsid w:val="00D649F4"/>
    <w:rsid w:val="00D710C7"/>
    <w:rsid w:val="00D93364"/>
    <w:rsid w:val="00DA0345"/>
    <w:rsid w:val="00DA1E4F"/>
    <w:rsid w:val="00DA2F43"/>
    <w:rsid w:val="00DB1919"/>
    <w:rsid w:val="00DD14DD"/>
    <w:rsid w:val="00DE6C8F"/>
    <w:rsid w:val="00E0650B"/>
    <w:rsid w:val="00E279D1"/>
    <w:rsid w:val="00E53496"/>
    <w:rsid w:val="00E54E32"/>
    <w:rsid w:val="00E672B8"/>
    <w:rsid w:val="00E731AC"/>
    <w:rsid w:val="00E81748"/>
    <w:rsid w:val="00E91010"/>
    <w:rsid w:val="00E91059"/>
    <w:rsid w:val="00EB1FC2"/>
    <w:rsid w:val="00EE1B66"/>
    <w:rsid w:val="00EE7F25"/>
    <w:rsid w:val="00EF64C7"/>
    <w:rsid w:val="00F4766F"/>
    <w:rsid w:val="00F77D65"/>
    <w:rsid w:val="00FA24C4"/>
    <w:rsid w:val="00FA5BF1"/>
    <w:rsid w:val="00FB4DAE"/>
    <w:rsid w:val="00FB68A8"/>
    <w:rsid w:val="00FD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3E"/>
    <w:pPr>
      <w:spacing w:after="0" w:line="240" w:lineRule="auto"/>
    </w:pPr>
  </w:style>
  <w:style w:type="paragraph" w:styleId="Header">
    <w:name w:val="header"/>
    <w:basedOn w:val="Normal"/>
    <w:link w:val="HeaderChar"/>
    <w:uiPriority w:val="99"/>
    <w:semiHidden/>
    <w:unhideWhenUsed/>
    <w:rsid w:val="007F2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0E"/>
  </w:style>
  <w:style w:type="paragraph" w:styleId="Footer">
    <w:name w:val="footer"/>
    <w:basedOn w:val="Normal"/>
    <w:link w:val="FooterChar"/>
    <w:uiPriority w:val="99"/>
    <w:unhideWhenUsed/>
    <w:rsid w:val="007F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0E"/>
  </w:style>
  <w:style w:type="character" w:styleId="PageNumber">
    <w:name w:val="page number"/>
    <w:basedOn w:val="DefaultParagraphFont"/>
    <w:uiPriority w:val="99"/>
    <w:semiHidden/>
    <w:unhideWhenUsed/>
    <w:rsid w:val="00FA24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4285-78D9-C24F-9250-76E5AD9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1326</Words>
  <Characters>7560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GUID-Kathy</dc:creator>
  <cp:keywords/>
  <dc:description/>
  <cp:lastModifiedBy>gvlsd gvlsd</cp:lastModifiedBy>
  <cp:revision>59</cp:revision>
  <cp:lastPrinted>2013-12-05T14:09:00Z</cp:lastPrinted>
  <dcterms:created xsi:type="dcterms:W3CDTF">2013-01-09T13:54:00Z</dcterms:created>
  <dcterms:modified xsi:type="dcterms:W3CDTF">2017-01-04T17:36:00Z</dcterms:modified>
</cp:coreProperties>
</file>